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6" w:type="dxa"/>
        <w:tblInd w:w="170" w:type="dxa"/>
        <w:tblLook w:val="04A0" w:firstRow="1" w:lastRow="0" w:firstColumn="1" w:lastColumn="0" w:noHBand="0" w:noVBand="1"/>
      </w:tblPr>
      <w:tblGrid>
        <w:gridCol w:w="9866"/>
      </w:tblGrid>
      <w:tr w:rsidR="00D40E10" w:rsidRPr="00E63A58" w:rsidTr="00145F4E">
        <w:trPr>
          <w:trHeight w:val="753"/>
        </w:trPr>
        <w:tc>
          <w:tcPr>
            <w:tcW w:w="5752" w:type="dxa"/>
            <w:shd w:val="clear" w:color="auto" w:fill="auto"/>
          </w:tcPr>
          <w:p w:rsidR="00D40E10" w:rsidRPr="004273AE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4273AE">
              <w:rPr>
                <w:b/>
                <w:szCs w:val="28"/>
              </w:rPr>
              <w:t>Федеральное государственное бюджетное образовательное учреждение</w:t>
            </w:r>
          </w:p>
          <w:p w:rsidR="00D40E10" w:rsidRPr="004273AE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4273AE">
              <w:rPr>
                <w:b/>
                <w:szCs w:val="28"/>
              </w:rPr>
              <w:t>высшего образования</w:t>
            </w:r>
          </w:p>
          <w:p w:rsidR="00D40E10" w:rsidRPr="00E63A58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63A58">
              <w:rPr>
                <w:b/>
                <w:szCs w:val="28"/>
              </w:rPr>
              <w:t>ТВЕРСКОЙ ГОСУДАРСТВЕННЫЙ УНИВЕРСИТЕТ</w:t>
            </w:r>
          </w:p>
        </w:tc>
      </w:tr>
      <w:tr w:rsidR="00D40E10" w:rsidRPr="00E63A58" w:rsidTr="00145F4E">
        <w:tc>
          <w:tcPr>
            <w:tcW w:w="5752" w:type="dxa"/>
            <w:shd w:val="clear" w:color="auto" w:fill="auto"/>
          </w:tcPr>
          <w:p w:rsidR="00D40E10" w:rsidRPr="00E63A58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63A58">
              <w:rPr>
                <w:b/>
                <w:szCs w:val="28"/>
              </w:rPr>
              <w:t>Институт экономики и управления</w:t>
            </w:r>
          </w:p>
          <w:p w:rsidR="00D40E10" w:rsidRPr="00E63A58" w:rsidRDefault="00D40E10" w:rsidP="000427C9">
            <w:pPr>
              <w:tabs>
                <w:tab w:val="left" w:pos="9180"/>
              </w:tabs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E63A58">
              <w:rPr>
                <w:b/>
                <w:i/>
                <w:szCs w:val="28"/>
              </w:rPr>
              <w:t>Кафедра финансов</w:t>
            </w:r>
          </w:p>
        </w:tc>
      </w:tr>
      <w:tr w:rsidR="00D40E10" w:rsidRPr="00E63A58" w:rsidTr="00145F4E">
        <w:tc>
          <w:tcPr>
            <w:tcW w:w="5752" w:type="dxa"/>
            <w:shd w:val="clear" w:color="auto" w:fill="auto"/>
          </w:tcPr>
          <w:p w:rsidR="00D40E10" w:rsidRDefault="000427C9" w:rsidP="000427C9">
            <w:pPr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Учебно-научно-исследовательская лаборатория социально-экономического мониторинга и прогнозирования</w:t>
            </w:r>
          </w:p>
          <w:p w:rsidR="000427C9" w:rsidRPr="00E63A58" w:rsidRDefault="000427C9" w:rsidP="000427C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</w:rPr>
              <w:t>АНО «Институт научных коммуникаций» г. Волгоград</w:t>
            </w:r>
          </w:p>
        </w:tc>
      </w:tr>
    </w:tbl>
    <w:p w:rsidR="005774B2" w:rsidRDefault="005774B2" w:rsidP="005774B2">
      <w:pPr>
        <w:jc w:val="center"/>
        <w:rPr>
          <w:b/>
          <w:szCs w:val="28"/>
        </w:rPr>
      </w:pPr>
    </w:p>
    <w:p w:rsidR="00D40E10" w:rsidRPr="00907A33" w:rsidRDefault="00D40E10" w:rsidP="005774B2">
      <w:pPr>
        <w:jc w:val="center"/>
        <w:rPr>
          <w:b/>
          <w:szCs w:val="28"/>
        </w:rPr>
      </w:pPr>
    </w:p>
    <w:p w:rsidR="005774B2" w:rsidRDefault="005774B2" w:rsidP="005774B2">
      <w:pPr>
        <w:jc w:val="center"/>
        <w:rPr>
          <w:b/>
          <w:szCs w:val="28"/>
        </w:rPr>
      </w:pPr>
    </w:p>
    <w:p w:rsidR="006E15E2" w:rsidRDefault="006E15E2" w:rsidP="005774B2">
      <w:pPr>
        <w:jc w:val="center"/>
        <w:rPr>
          <w:b/>
          <w:szCs w:val="28"/>
        </w:rPr>
      </w:pPr>
    </w:p>
    <w:p w:rsidR="006E15E2" w:rsidRDefault="006E15E2" w:rsidP="005774B2">
      <w:pPr>
        <w:jc w:val="center"/>
        <w:rPr>
          <w:b/>
          <w:szCs w:val="28"/>
        </w:rPr>
      </w:pPr>
    </w:p>
    <w:p w:rsidR="006E15E2" w:rsidRPr="00907A33" w:rsidRDefault="006E15E2" w:rsidP="005774B2">
      <w:pPr>
        <w:jc w:val="center"/>
        <w:rPr>
          <w:b/>
          <w:szCs w:val="28"/>
        </w:rPr>
      </w:pPr>
    </w:p>
    <w:p w:rsidR="005774B2" w:rsidRPr="00907A33" w:rsidRDefault="005774B2" w:rsidP="005774B2">
      <w:pPr>
        <w:jc w:val="center"/>
        <w:rPr>
          <w:b/>
          <w:szCs w:val="28"/>
        </w:rPr>
      </w:pPr>
    </w:p>
    <w:p w:rsidR="005774B2" w:rsidRPr="00907A33" w:rsidRDefault="005774B2" w:rsidP="005774B2">
      <w:pPr>
        <w:jc w:val="center"/>
        <w:rPr>
          <w:b/>
          <w:szCs w:val="28"/>
        </w:rPr>
      </w:pPr>
    </w:p>
    <w:p w:rsidR="005774B2" w:rsidRPr="00907A33" w:rsidRDefault="005774B2" w:rsidP="005F0E69">
      <w:pPr>
        <w:ind w:firstLine="0"/>
        <w:jc w:val="center"/>
        <w:rPr>
          <w:rFonts w:ascii="Century" w:eastAsia="Batang" w:hAnsi="Century" w:cs="Latha"/>
          <w:b/>
          <w:sz w:val="40"/>
          <w:szCs w:val="40"/>
        </w:rPr>
      </w:pPr>
      <w:r w:rsidRPr="00907A33">
        <w:rPr>
          <w:rFonts w:ascii="Century" w:eastAsia="Batang" w:hAnsi="Century" w:cs="Latha"/>
          <w:b/>
          <w:sz w:val="40"/>
          <w:szCs w:val="40"/>
        </w:rPr>
        <w:t xml:space="preserve">П Р О Г Р А М </w:t>
      </w:r>
      <w:proofErr w:type="spellStart"/>
      <w:r w:rsidRPr="00907A33">
        <w:rPr>
          <w:rFonts w:ascii="Century" w:eastAsia="Batang" w:hAnsi="Century" w:cs="Latha"/>
          <w:b/>
          <w:sz w:val="40"/>
          <w:szCs w:val="40"/>
        </w:rPr>
        <w:t>М</w:t>
      </w:r>
      <w:proofErr w:type="spellEnd"/>
      <w:r w:rsidRPr="00907A33">
        <w:rPr>
          <w:rFonts w:ascii="Century" w:eastAsia="Batang" w:hAnsi="Century" w:cs="Latha"/>
          <w:b/>
          <w:sz w:val="40"/>
          <w:szCs w:val="40"/>
        </w:rPr>
        <w:t xml:space="preserve"> А</w:t>
      </w:r>
    </w:p>
    <w:p w:rsidR="005774B2" w:rsidRPr="00907A33" w:rsidRDefault="006E15E2" w:rsidP="005F0E69">
      <w:pPr>
        <w:ind w:firstLine="0"/>
        <w:jc w:val="center"/>
        <w:rPr>
          <w:b/>
          <w:smallCaps/>
          <w:sz w:val="32"/>
          <w:szCs w:val="28"/>
        </w:rPr>
      </w:pPr>
      <w:r w:rsidRPr="006E15E2">
        <w:rPr>
          <w:b/>
          <w:smallCaps/>
          <w:sz w:val="32"/>
          <w:szCs w:val="28"/>
        </w:rPr>
        <w:t>научно-практической конференции студентов</w:t>
      </w:r>
      <w:r w:rsidR="0099428F" w:rsidRPr="0099428F">
        <w:rPr>
          <w:b/>
          <w:smallCaps/>
          <w:sz w:val="32"/>
          <w:szCs w:val="28"/>
        </w:rPr>
        <w:t xml:space="preserve"> </w:t>
      </w:r>
      <w:r w:rsidRPr="006E15E2">
        <w:rPr>
          <w:b/>
          <w:smallCaps/>
          <w:sz w:val="32"/>
          <w:szCs w:val="28"/>
        </w:rPr>
        <w:t>магистратуры</w:t>
      </w:r>
      <w:r w:rsidR="0099428F">
        <w:rPr>
          <w:b/>
          <w:smallCaps/>
          <w:sz w:val="32"/>
          <w:szCs w:val="28"/>
        </w:rPr>
        <w:t xml:space="preserve"> </w:t>
      </w:r>
      <w:proofErr w:type="spellStart"/>
      <w:r w:rsidR="0099428F">
        <w:rPr>
          <w:b/>
          <w:smallCaps/>
          <w:sz w:val="32"/>
          <w:szCs w:val="28"/>
        </w:rPr>
        <w:t>ИнЭУ</w:t>
      </w:r>
      <w:proofErr w:type="spellEnd"/>
    </w:p>
    <w:p w:rsidR="005774B2" w:rsidRPr="00907A33" w:rsidRDefault="005774B2" w:rsidP="005774B2">
      <w:pPr>
        <w:jc w:val="center"/>
        <w:rPr>
          <w:b/>
          <w:smallCaps/>
          <w:sz w:val="32"/>
          <w:szCs w:val="28"/>
        </w:rPr>
      </w:pPr>
    </w:p>
    <w:p w:rsidR="005774B2" w:rsidRPr="00907A33" w:rsidRDefault="005774B2" w:rsidP="005F0E69">
      <w:pPr>
        <w:spacing w:line="276" w:lineRule="auto"/>
        <w:ind w:firstLine="0"/>
        <w:jc w:val="center"/>
        <w:rPr>
          <w:b/>
          <w:smallCaps/>
          <w:sz w:val="48"/>
          <w:szCs w:val="28"/>
        </w:rPr>
      </w:pPr>
      <w:r w:rsidRPr="00907A33">
        <w:rPr>
          <w:b/>
          <w:smallCaps/>
          <w:sz w:val="48"/>
          <w:szCs w:val="28"/>
        </w:rPr>
        <w:t>«</w:t>
      </w:r>
      <w:r w:rsidR="006E15E2" w:rsidRPr="006E15E2">
        <w:rPr>
          <w:b/>
          <w:smallCaps/>
          <w:sz w:val="48"/>
          <w:szCs w:val="28"/>
        </w:rPr>
        <w:t>Финансово-экономические аспекты развития фирмы</w:t>
      </w:r>
      <w:r w:rsidRPr="00907A33">
        <w:rPr>
          <w:b/>
          <w:smallCaps/>
          <w:sz w:val="48"/>
          <w:szCs w:val="28"/>
        </w:rPr>
        <w:t>»</w:t>
      </w: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6E15E2" w:rsidP="005F0E69">
      <w:pPr>
        <w:ind w:firstLine="0"/>
        <w:jc w:val="center"/>
        <w:rPr>
          <w:b/>
          <w:smallCaps/>
          <w:sz w:val="40"/>
          <w:szCs w:val="28"/>
        </w:rPr>
      </w:pPr>
      <w:r>
        <w:rPr>
          <w:b/>
          <w:smallCaps/>
          <w:sz w:val="40"/>
          <w:szCs w:val="28"/>
        </w:rPr>
        <w:t>5</w:t>
      </w:r>
      <w:r w:rsidR="005774B2" w:rsidRPr="00907A33">
        <w:rPr>
          <w:b/>
          <w:smallCaps/>
          <w:sz w:val="40"/>
          <w:szCs w:val="28"/>
        </w:rPr>
        <w:t xml:space="preserve"> </w:t>
      </w:r>
      <w:r>
        <w:rPr>
          <w:b/>
          <w:smallCaps/>
          <w:sz w:val="40"/>
          <w:szCs w:val="28"/>
        </w:rPr>
        <w:t>марта</w:t>
      </w:r>
      <w:r w:rsidR="005774B2" w:rsidRPr="00907A33">
        <w:rPr>
          <w:b/>
          <w:smallCaps/>
          <w:sz w:val="40"/>
          <w:szCs w:val="28"/>
        </w:rPr>
        <w:t xml:space="preserve"> 20</w:t>
      </w:r>
      <w:r w:rsidR="000427C9">
        <w:rPr>
          <w:b/>
          <w:smallCaps/>
          <w:sz w:val="40"/>
          <w:szCs w:val="28"/>
        </w:rPr>
        <w:t>20</w:t>
      </w:r>
      <w:r w:rsidR="005774B2" w:rsidRPr="00907A33">
        <w:rPr>
          <w:b/>
          <w:smallCaps/>
          <w:sz w:val="40"/>
          <w:szCs w:val="28"/>
        </w:rPr>
        <w:t xml:space="preserve"> года </w:t>
      </w: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0C3333" w:rsidRDefault="005774B2" w:rsidP="005F0E69">
      <w:pPr>
        <w:ind w:firstLine="0"/>
        <w:jc w:val="center"/>
        <w:rPr>
          <w:rFonts w:eastAsia="Batang"/>
          <w:b/>
          <w:szCs w:val="28"/>
        </w:rPr>
      </w:pPr>
      <w:r w:rsidRPr="00907A33">
        <w:rPr>
          <w:rFonts w:eastAsia="Batang"/>
          <w:b/>
          <w:szCs w:val="28"/>
        </w:rPr>
        <w:t>ТВЕРЬ 20</w:t>
      </w:r>
      <w:r w:rsidR="0099428F" w:rsidRPr="000C3333">
        <w:rPr>
          <w:rFonts w:eastAsia="Batang"/>
          <w:b/>
          <w:szCs w:val="28"/>
        </w:rPr>
        <w:t>20</w:t>
      </w:r>
    </w:p>
    <w:p w:rsidR="00A73C28" w:rsidRDefault="002D09C9" w:rsidP="00B8355B">
      <w:pPr>
        <w:spacing w:line="276" w:lineRule="auto"/>
        <w:ind w:firstLine="0"/>
        <w:jc w:val="center"/>
        <w:rPr>
          <w:b/>
          <w:sz w:val="32"/>
          <w:szCs w:val="28"/>
        </w:rPr>
      </w:pPr>
      <w:r w:rsidRPr="002D09C9">
        <w:rPr>
          <w:b/>
          <w:sz w:val="32"/>
          <w:szCs w:val="28"/>
        </w:rPr>
        <w:lastRenderedPageBreak/>
        <w:t>Программа проведения</w:t>
      </w:r>
    </w:p>
    <w:p w:rsidR="002D09C9" w:rsidRPr="00A73C28" w:rsidRDefault="002D09C9" w:rsidP="00746E2E">
      <w:pPr>
        <w:spacing w:line="276" w:lineRule="auto"/>
        <w:ind w:firstLine="0"/>
        <w:jc w:val="center"/>
        <w:rPr>
          <w:b/>
          <w:i/>
          <w:szCs w:val="28"/>
        </w:rPr>
      </w:pPr>
      <w:r w:rsidRPr="00A73C28">
        <w:rPr>
          <w:b/>
          <w:i/>
          <w:szCs w:val="28"/>
        </w:rPr>
        <w:t xml:space="preserve">научно-практической конференции студентов магистратуры </w:t>
      </w:r>
      <w:proofErr w:type="spellStart"/>
      <w:r w:rsidR="0099428F">
        <w:rPr>
          <w:b/>
          <w:i/>
          <w:szCs w:val="28"/>
        </w:rPr>
        <w:t>ИнЭУ</w:t>
      </w:r>
      <w:proofErr w:type="spellEnd"/>
      <w:r w:rsidR="0099428F">
        <w:rPr>
          <w:b/>
          <w:i/>
          <w:szCs w:val="28"/>
        </w:rPr>
        <w:t xml:space="preserve"> </w:t>
      </w:r>
      <w:r w:rsidRPr="00A73C28">
        <w:rPr>
          <w:b/>
          <w:i/>
          <w:szCs w:val="28"/>
        </w:rPr>
        <w:t>«Финансово-экономические аспекты развития фирмы»</w:t>
      </w:r>
    </w:p>
    <w:p w:rsidR="002D09C9" w:rsidRPr="00A73C28" w:rsidRDefault="002D09C9" w:rsidP="00746E2E">
      <w:pPr>
        <w:spacing w:line="276" w:lineRule="auto"/>
        <w:jc w:val="left"/>
        <w:rPr>
          <w:sz w:val="32"/>
          <w:szCs w:val="28"/>
        </w:rPr>
      </w:pPr>
      <w:r w:rsidRPr="00A73C28">
        <w:rPr>
          <w:sz w:val="32"/>
          <w:szCs w:val="28"/>
        </w:rPr>
        <w:t>1. Пленарное заседание</w:t>
      </w:r>
      <w:r w:rsidR="00AA15EA" w:rsidRPr="00A73C28">
        <w:rPr>
          <w:sz w:val="32"/>
          <w:szCs w:val="28"/>
        </w:rPr>
        <w:t>;</w:t>
      </w:r>
      <w:r w:rsidRPr="00A73C28">
        <w:rPr>
          <w:sz w:val="32"/>
          <w:szCs w:val="28"/>
        </w:rPr>
        <w:t xml:space="preserve"> </w:t>
      </w:r>
    </w:p>
    <w:p w:rsidR="002D09C9" w:rsidRPr="00A73C28" w:rsidRDefault="002D09C9" w:rsidP="00746E2E">
      <w:pPr>
        <w:spacing w:line="276" w:lineRule="auto"/>
        <w:jc w:val="left"/>
        <w:rPr>
          <w:sz w:val="32"/>
          <w:szCs w:val="28"/>
        </w:rPr>
      </w:pPr>
      <w:r w:rsidRPr="00A73C28">
        <w:rPr>
          <w:sz w:val="32"/>
          <w:szCs w:val="28"/>
        </w:rPr>
        <w:t>2. Работа секций.</w:t>
      </w:r>
    </w:p>
    <w:p w:rsidR="005774B2" w:rsidRPr="00185E82" w:rsidRDefault="005774B2" w:rsidP="00746E2E">
      <w:pPr>
        <w:spacing w:line="276" w:lineRule="auto"/>
        <w:jc w:val="center"/>
        <w:rPr>
          <w:b/>
          <w:i/>
          <w:szCs w:val="28"/>
        </w:rPr>
      </w:pPr>
      <w:r w:rsidRPr="00185E82">
        <w:rPr>
          <w:b/>
          <w:i/>
          <w:szCs w:val="28"/>
        </w:rPr>
        <w:t>Тематика секций конференции</w:t>
      </w:r>
    </w:p>
    <w:p w:rsidR="005774B2" w:rsidRPr="00907A33" w:rsidRDefault="005774B2" w:rsidP="00746E2E">
      <w:pPr>
        <w:spacing w:line="276" w:lineRule="auto"/>
        <w:rPr>
          <w:szCs w:val="28"/>
        </w:rPr>
      </w:pPr>
      <w:r w:rsidRPr="00907A33">
        <w:rPr>
          <w:szCs w:val="28"/>
        </w:rPr>
        <w:t xml:space="preserve">Секция 1. </w:t>
      </w:r>
      <w:r w:rsidR="006E15E2" w:rsidRPr="00EE781E">
        <w:rPr>
          <w:szCs w:val="28"/>
        </w:rPr>
        <w:t>Финансовый менеджмент, учет и анализ рисков</w:t>
      </w:r>
    </w:p>
    <w:p w:rsidR="005774B2" w:rsidRPr="00907A33" w:rsidRDefault="005774B2" w:rsidP="00746E2E">
      <w:pPr>
        <w:spacing w:line="276" w:lineRule="auto"/>
        <w:rPr>
          <w:szCs w:val="28"/>
        </w:rPr>
      </w:pPr>
      <w:r w:rsidRPr="00907A33">
        <w:rPr>
          <w:szCs w:val="28"/>
        </w:rPr>
        <w:t xml:space="preserve">Секция 2. </w:t>
      </w:r>
      <w:r w:rsidR="006B09F1" w:rsidRPr="00EE781E">
        <w:rPr>
          <w:szCs w:val="28"/>
        </w:rPr>
        <w:t>Экономика фирмы и отраслевых рынков</w:t>
      </w:r>
    </w:p>
    <w:p w:rsidR="005774B2" w:rsidRDefault="005774B2" w:rsidP="00746E2E">
      <w:pPr>
        <w:spacing w:line="276" w:lineRule="auto"/>
        <w:jc w:val="center"/>
        <w:rPr>
          <w:rFonts w:eastAsia="Batang"/>
          <w:b/>
          <w:sz w:val="32"/>
          <w:szCs w:val="32"/>
          <w:u w:val="single"/>
        </w:rPr>
      </w:pPr>
    </w:p>
    <w:p w:rsidR="0010436B" w:rsidRPr="0010436B" w:rsidRDefault="0010436B" w:rsidP="00746E2E">
      <w:pPr>
        <w:spacing w:line="276" w:lineRule="auto"/>
        <w:jc w:val="center"/>
        <w:rPr>
          <w:b/>
          <w:szCs w:val="28"/>
        </w:rPr>
      </w:pPr>
      <w:r w:rsidRPr="0010436B">
        <w:rPr>
          <w:b/>
          <w:szCs w:val="28"/>
        </w:rPr>
        <w:t>ПЛЕНАРНОЕ ЗАСЕДАНИЕ</w:t>
      </w:r>
    </w:p>
    <w:p w:rsidR="0010436B" w:rsidRPr="0010436B" w:rsidRDefault="00185E82" w:rsidP="00746E2E">
      <w:pPr>
        <w:spacing w:line="276" w:lineRule="auto"/>
        <w:rPr>
          <w:b/>
          <w:szCs w:val="28"/>
        </w:rPr>
      </w:pPr>
      <w:r>
        <w:rPr>
          <w:b/>
          <w:szCs w:val="28"/>
        </w:rPr>
        <w:t>5</w:t>
      </w:r>
      <w:r w:rsidR="0010436B" w:rsidRPr="0010436B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10436B" w:rsidRPr="0010436B">
        <w:rPr>
          <w:b/>
          <w:szCs w:val="28"/>
        </w:rPr>
        <w:t xml:space="preserve"> (</w:t>
      </w:r>
      <w:r w:rsidR="000427C9">
        <w:rPr>
          <w:b/>
          <w:szCs w:val="28"/>
        </w:rPr>
        <w:t>четверг</w:t>
      </w:r>
      <w:r w:rsidR="0010436B" w:rsidRPr="0010436B">
        <w:rPr>
          <w:b/>
          <w:szCs w:val="28"/>
        </w:rPr>
        <w:t>) 20</w:t>
      </w:r>
      <w:r w:rsidR="000427C9">
        <w:rPr>
          <w:b/>
          <w:szCs w:val="28"/>
        </w:rPr>
        <w:t>20</w:t>
      </w:r>
      <w:r w:rsidR="0010436B" w:rsidRPr="0010436B">
        <w:rPr>
          <w:b/>
          <w:szCs w:val="28"/>
        </w:rPr>
        <w:t xml:space="preserve"> года в 1</w:t>
      </w:r>
      <w:r>
        <w:rPr>
          <w:b/>
          <w:szCs w:val="28"/>
        </w:rPr>
        <w:t>6.00</w:t>
      </w:r>
      <w:r w:rsidR="0010436B" w:rsidRPr="0010436B">
        <w:rPr>
          <w:b/>
          <w:szCs w:val="28"/>
        </w:rPr>
        <w:t xml:space="preserve"> часов</w:t>
      </w:r>
    </w:p>
    <w:p w:rsidR="0010436B" w:rsidRPr="0010436B" w:rsidRDefault="0010436B" w:rsidP="00746E2E">
      <w:pPr>
        <w:tabs>
          <w:tab w:val="left" w:pos="5592"/>
        </w:tabs>
        <w:spacing w:line="276" w:lineRule="auto"/>
        <w:rPr>
          <w:b/>
          <w:szCs w:val="28"/>
        </w:rPr>
      </w:pPr>
      <w:r w:rsidRPr="0010436B">
        <w:rPr>
          <w:b/>
          <w:szCs w:val="28"/>
        </w:rPr>
        <w:t xml:space="preserve">г. Тверь, </w:t>
      </w:r>
      <w:r w:rsidR="00185E82" w:rsidRPr="00185E82">
        <w:rPr>
          <w:b/>
          <w:szCs w:val="28"/>
        </w:rPr>
        <w:t>2-я улица Грибоедова, д. 22</w:t>
      </w:r>
      <w:r w:rsidRPr="0010436B">
        <w:rPr>
          <w:b/>
          <w:szCs w:val="28"/>
        </w:rPr>
        <w:tab/>
      </w:r>
    </w:p>
    <w:p w:rsidR="0010436B" w:rsidRPr="0010436B" w:rsidRDefault="0010436B" w:rsidP="00746E2E">
      <w:pPr>
        <w:spacing w:line="276" w:lineRule="auto"/>
        <w:rPr>
          <w:b/>
          <w:szCs w:val="28"/>
        </w:rPr>
      </w:pPr>
      <w:r w:rsidRPr="0010436B">
        <w:rPr>
          <w:b/>
          <w:szCs w:val="28"/>
        </w:rPr>
        <w:t xml:space="preserve">Аудитория </w:t>
      </w:r>
      <w:r w:rsidR="00AF57C2">
        <w:rPr>
          <w:b/>
          <w:szCs w:val="28"/>
        </w:rPr>
        <w:t>303</w:t>
      </w:r>
    </w:p>
    <w:p w:rsidR="0010436B" w:rsidRPr="00185E82" w:rsidRDefault="0010436B" w:rsidP="00746E2E">
      <w:pPr>
        <w:spacing w:line="276" w:lineRule="auto"/>
        <w:rPr>
          <w:b/>
          <w:i/>
          <w:sz w:val="24"/>
          <w:szCs w:val="28"/>
        </w:rPr>
      </w:pPr>
    </w:p>
    <w:p w:rsidR="0010436B" w:rsidRPr="0010436B" w:rsidRDefault="0010436B" w:rsidP="0010436B">
      <w:pPr>
        <w:pStyle w:val="2"/>
        <w:rPr>
          <w:szCs w:val="28"/>
        </w:rPr>
      </w:pPr>
      <w:r w:rsidRPr="0010436B">
        <w:rPr>
          <w:szCs w:val="28"/>
        </w:rPr>
        <w:t xml:space="preserve">Доклады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0436B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293AFE" w:rsidRDefault="0010436B" w:rsidP="00293AFE">
            <w:pPr>
              <w:spacing w:line="240" w:lineRule="auto"/>
              <w:ind w:firstLine="0"/>
              <w:rPr>
                <w:b/>
              </w:rPr>
            </w:pPr>
            <w:r w:rsidRPr="00746E2E">
              <w:rPr>
                <w:rFonts w:eastAsia="MS Mincho"/>
                <w:b/>
                <w:szCs w:val="28"/>
              </w:rPr>
              <w:t>1</w:t>
            </w:r>
            <w:r w:rsidRPr="00A14ED6">
              <w:rPr>
                <w:rFonts w:eastAsia="MS Mincho"/>
                <w:szCs w:val="28"/>
              </w:rPr>
              <w:t xml:space="preserve">. </w:t>
            </w:r>
            <w:r w:rsidR="00293AFE" w:rsidRPr="00C61710">
              <w:rPr>
                <w:rFonts w:eastAsia="Times New Roman" w:cs="Times New Roman"/>
                <w:bCs/>
                <w:szCs w:val="28"/>
                <w:lang w:eastAsia="ru-RU"/>
              </w:rPr>
              <w:t>ИСПОЛЬЗОВАНИЕ ИНСТРУМЕНТОВ СРОЧНОГО РЫНКА ДЛЯ МИНИМИЗАЦИИ ФИНАНСОВЫХ РИСКОВ</w:t>
            </w:r>
            <w:r w:rsidR="00293AFE" w:rsidRPr="0003127F">
              <w:rPr>
                <w:b/>
              </w:rPr>
              <w:t xml:space="preserve"> </w:t>
            </w:r>
          </w:p>
          <w:p w:rsidR="00293AFE" w:rsidRDefault="00293AFE" w:rsidP="00293AFE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03127F">
              <w:rPr>
                <w:b/>
              </w:rPr>
              <w:t>Артемьева Вероника Михайловна</w:t>
            </w:r>
            <w:r>
              <w:t>,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503DD6" w:rsidRPr="00DB070F" w:rsidRDefault="00293AFE" w:rsidP="00293AFE">
            <w:pPr>
              <w:shd w:val="clear" w:color="auto" w:fill="FFFFFF"/>
              <w:spacing w:line="240" w:lineRule="auto"/>
              <w:ind w:firstLine="0"/>
              <w:outlineLvl w:val="0"/>
              <w:rPr>
                <w:i/>
                <w:lang w:eastAsia="ru-RU"/>
              </w:rPr>
            </w:pPr>
            <w:r w:rsidRPr="00773DA8">
              <w:rPr>
                <w:rFonts w:eastAsia="Times New Roman" w:cs="Times New Roman"/>
                <w:i/>
              </w:rPr>
              <w:t>Научный руководитель: к. э. н., доцент Глушкова Н. Б.</w:t>
            </w:r>
          </w:p>
        </w:tc>
      </w:tr>
      <w:tr w:rsidR="00293AFE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293AFE" w:rsidRPr="00293AFE" w:rsidRDefault="00293AFE" w:rsidP="00293AFE">
            <w:pPr>
              <w:shd w:val="clear" w:color="auto" w:fill="FFFFFF"/>
              <w:spacing w:line="240" w:lineRule="auto"/>
              <w:ind w:firstLine="0"/>
              <w:outlineLvl w:val="0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b/>
                <w:szCs w:val="28"/>
              </w:rPr>
              <w:t xml:space="preserve">2. </w:t>
            </w:r>
            <w:r w:rsidRPr="00293AFE">
              <w:rPr>
                <w:rFonts w:eastAsia="MS Mincho"/>
                <w:szCs w:val="28"/>
              </w:rPr>
              <w:t>ОСНОВНЫЕ ЭТАПЫ ОЦЕНКИ СТОИМОСТИ ИННОВАЦИОННЫХ ПРОЕКТОВ МЕТОДОМ ВЕНЧУРНОГО КАПИТАЛА</w:t>
            </w:r>
            <w:r w:rsidRPr="00293AFE">
              <w:rPr>
                <w:rFonts w:eastAsia="MS Mincho"/>
                <w:b/>
                <w:szCs w:val="28"/>
              </w:rPr>
              <w:t xml:space="preserve"> </w:t>
            </w:r>
          </w:p>
          <w:p w:rsidR="00293AFE" w:rsidRPr="00293AFE" w:rsidRDefault="00293AFE" w:rsidP="00293AFE">
            <w:pPr>
              <w:shd w:val="clear" w:color="auto" w:fill="FFFFFF"/>
              <w:spacing w:line="240" w:lineRule="auto"/>
              <w:ind w:firstLine="0"/>
              <w:outlineLvl w:val="0"/>
              <w:rPr>
                <w:rFonts w:eastAsia="MS Mincho"/>
                <w:b/>
                <w:szCs w:val="28"/>
              </w:rPr>
            </w:pPr>
            <w:proofErr w:type="spellStart"/>
            <w:r w:rsidRPr="00293AFE">
              <w:rPr>
                <w:rFonts w:eastAsia="MS Mincho"/>
                <w:b/>
                <w:szCs w:val="28"/>
              </w:rPr>
              <w:t>Церцвадзе</w:t>
            </w:r>
            <w:proofErr w:type="spellEnd"/>
            <w:r w:rsidRPr="00293AFE">
              <w:rPr>
                <w:rFonts w:eastAsia="MS Mincho"/>
                <w:b/>
                <w:szCs w:val="28"/>
              </w:rPr>
              <w:t xml:space="preserve"> Мариам Давидовна, </w:t>
            </w:r>
            <w:r w:rsidRPr="00293AFE">
              <w:rPr>
                <w:rFonts w:eastAsia="MS Mincho"/>
                <w:szCs w:val="28"/>
              </w:rPr>
              <w:t>магистрант 2 курса, группа 26М</w:t>
            </w:r>
          </w:p>
          <w:p w:rsidR="00293AFE" w:rsidRPr="00293AFE" w:rsidRDefault="00293AFE" w:rsidP="00293AFE">
            <w:pPr>
              <w:shd w:val="clear" w:color="auto" w:fill="FFFFFF"/>
              <w:spacing w:line="240" w:lineRule="auto"/>
              <w:ind w:firstLine="0"/>
              <w:outlineLvl w:val="0"/>
              <w:rPr>
                <w:rFonts w:eastAsia="MS Mincho"/>
                <w:i/>
                <w:szCs w:val="28"/>
              </w:rPr>
            </w:pPr>
            <w:r w:rsidRPr="00293AFE">
              <w:rPr>
                <w:rFonts w:eastAsia="MS Mincho"/>
                <w:i/>
                <w:szCs w:val="28"/>
              </w:rPr>
              <w:t>Научный руководитель: к. э. н., доцент Кузина С.В.</w:t>
            </w:r>
          </w:p>
        </w:tc>
      </w:tr>
      <w:tr w:rsidR="00C91263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C91263" w:rsidRDefault="00C91263" w:rsidP="00C91263">
            <w:pPr>
              <w:spacing w:line="240" w:lineRule="auto"/>
              <w:ind w:firstLine="0"/>
            </w:pPr>
            <w:r w:rsidRPr="00C91263">
              <w:rPr>
                <w:b/>
              </w:rPr>
              <w:t>3.</w:t>
            </w:r>
            <w:r>
              <w:t xml:space="preserve"> </w:t>
            </w:r>
            <w:r w:rsidRPr="000E16B7">
              <w:t xml:space="preserve">ОСОБЕННОСТИ И ПЕРСПЕКТИВЫ РАЗВИТИЯ РЫНКА КОНСАЛТИНГОВЫХ УСЛУГ ТВЕРСКОЙ ОБЛАСТИ </w:t>
            </w:r>
          </w:p>
          <w:p w:rsidR="00C91263" w:rsidRDefault="00C91263" w:rsidP="00C91263">
            <w:pPr>
              <w:spacing w:line="240" w:lineRule="auto"/>
              <w:ind w:firstLine="0"/>
            </w:pPr>
            <w:r w:rsidRPr="00F912A5">
              <w:rPr>
                <w:b/>
              </w:rPr>
              <w:t>Малахов Иван Олегович</w:t>
            </w:r>
            <w:r>
              <w:t>, магистрант 1 курса, группа 15М</w:t>
            </w:r>
          </w:p>
          <w:p w:rsidR="00C91263" w:rsidRDefault="00C91263" w:rsidP="00C91263">
            <w:pPr>
              <w:shd w:val="clear" w:color="auto" w:fill="FFFFFF"/>
              <w:spacing w:line="240" w:lineRule="auto"/>
              <w:ind w:firstLine="0"/>
              <w:outlineLvl w:val="0"/>
              <w:rPr>
                <w:rFonts w:eastAsia="MS Mincho"/>
                <w:b/>
                <w:szCs w:val="28"/>
              </w:rPr>
            </w:pPr>
            <w:r w:rsidRPr="00F674F7">
              <w:rPr>
                <w:i/>
              </w:rPr>
              <w:t>Научный руково</w:t>
            </w:r>
            <w:r>
              <w:rPr>
                <w:i/>
              </w:rPr>
              <w:t>дитель: к.э.н., доцент Бойко О.</w:t>
            </w:r>
            <w:r w:rsidRPr="00F674F7">
              <w:rPr>
                <w:i/>
              </w:rPr>
              <w:t>Г.</w:t>
            </w:r>
          </w:p>
        </w:tc>
      </w:tr>
      <w:tr w:rsidR="0010436B" w:rsidRPr="001624BE" w:rsidTr="008B6F18">
        <w:trPr>
          <w:jc w:val="center"/>
        </w:trPr>
        <w:tc>
          <w:tcPr>
            <w:tcW w:w="9639" w:type="dxa"/>
            <w:shd w:val="clear" w:color="auto" w:fill="auto"/>
          </w:tcPr>
          <w:p w:rsidR="008B6F18" w:rsidRPr="00C70A27" w:rsidRDefault="00C91263" w:rsidP="008B6F18">
            <w:pPr>
              <w:spacing w:line="240" w:lineRule="auto"/>
              <w:ind w:firstLine="0"/>
              <w:rPr>
                <w:iCs/>
                <w:szCs w:val="28"/>
              </w:rPr>
            </w:pPr>
            <w:r>
              <w:rPr>
                <w:rFonts w:eastAsia="MS Mincho"/>
                <w:b/>
                <w:szCs w:val="28"/>
              </w:rPr>
              <w:t>4</w:t>
            </w:r>
            <w:r w:rsidR="0010436B" w:rsidRPr="001624BE">
              <w:rPr>
                <w:rFonts w:eastAsia="MS Mincho"/>
                <w:b/>
                <w:i/>
                <w:szCs w:val="28"/>
              </w:rPr>
              <w:t xml:space="preserve">. </w:t>
            </w:r>
            <w:r w:rsidR="008B6F18" w:rsidRPr="00C70A27">
              <w:rPr>
                <w:iCs/>
                <w:szCs w:val="28"/>
              </w:rPr>
              <w:t>СОВРЕМЕННЫЙ МЕХАНИЗМ ВЗАИМОДЕЙСТВИЯ ПРЕДПРИЯТИЙ МАЛОГО И СРЕДНЕГО БИЗНЕСА С БАНКАМИ</w:t>
            </w:r>
          </w:p>
          <w:p w:rsidR="008B6F18" w:rsidRDefault="008B6F18" w:rsidP="008B6F18">
            <w:pPr>
              <w:spacing w:line="240" w:lineRule="auto"/>
              <w:ind w:firstLine="0"/>
            </w:pPr>
            <w:proofErr w:type="spellStart"/>
            <w:r>
              <w:rPr>
                <w:b/>
              </w:rPr>
              <w:t>Гурбанова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Малейка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Рамиз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  <w:r>
              <w:t>, магистрант 2 курса, группа 25М</w:t>
            </w:r>
          </w:p>
          <w:p w:rsidR="00503DD6" w:rsidRPr="00503DD6" w:rsidRDefault="008B6F18" w:rsidP="008B6F18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E45D05">
              <w:rPr>
                <w:i/>
              </w:rPr>
              <w:t>Научный руководитель: к. э. н., доцент Романюк А.В.</w:t>
            </w:r>
          </w:p>
        </w:tc>
      </w:tr>
    </w:tbl>
    <w:p w:rsidR="0010436B" w:rsidRDefault="0010436B" w:rsidP="005774B2">
      <w:pPr>
        <w:jc w:val="center"/>
        <w:rPr>
          <w:rFonts w:eastAsia="Batang"/>
          <w:b/>
          <w:sz w:val="32"/>
          <w:szCs w:val="32"/>
          <w:u w:val="single"/>
        </w:rPr>
      </w:pPr>
    </w:p>
    <w:p w:rsidR="00ED56DE" w:rsidRDefault="00ED56DE" w:rsidP="00ED56DE">
      <w:pPr>
        <w:spacing w:line="276" w:lineRule="auto"/>
        <w:ind w:firstLine="0"/>
        <w:jc w:val="center"/>
        <w:rPr>
          <w:szCs w:val="28"/>
        </w:rPr>
      </w:pPr>
      <w:r w:rsidRPr="00ED56DE">
        <w:rPr>
          <w:rFonts w:eastAsia="Batang"/>
          <w:b/>
          <w:szCs w:val="28"/>
        </w:rPr>
        <w:t>Регламент выступления участников</w:t>
      </w:r>
    </w:p>
    <w:p w:rsidR="00ED56DE" w:rsidRDefault="00ED56DE" w:rsidP="00ED56DE">
      <w:pPr>
        <w:spacing w:line="276" w:lineRule="auto"/>
        <w:ind w:firstLine="0"/>
        <w:jc w:val="center"/>
        <w:rPr>
          <w:szCs w:val="28"/>
        </w:rPr>
      </w:pPr>
      <w:r w:rsidRPr="00ED56DE">
        <w:rPr>
          <w:szCs w:val="28"/>
        </w:rPr>
        <w:t xml:space="preserve"> научно-практической конференции студентов магистратуры </w:t>
      </w:r>
      <w:proofErr w:type="spellStart"/>
      <w:r w:rsidRPr="00ED56DE">
        <w:rPr>
          <w:szCs w:val="28"/>
        </w:rPr>
        <w:t>ИнЭУ</w:t>
      </w:r>
      <w:proofErr w:type="spellEnd"/>
      <w:r w:rsidRPr="00ED56DE">
        <w:rPr>
          <w:szCs w:val="28"/>
        </w:rPr>
        <w:t xml:space="preserve"> «Финансово-экономические аспекты развития фирмы»</w:t>
      </w:r>
    </w:p>
    <w:p w:rsidR="00ED56DE" w:rsidRDefault="00ED56DE" w:rsidP="00ED56DE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- на пленарном заседании - 12 минут;</w:t>
      </w:r>
    </w:p>
    <w:p w:rsidR="00ED56DE" w:rsidRPr="00ED56DE" w:rsidRDefault="00ED56DE" w:rsidP="00ED56DE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- на секционном заседании - 7 минут.</w:t>
      </w:r>
    </w:p>
    <w:p w:rsidR="00B06042" w:rsidRDefault="00B06042" w:rsidP="005774B2">
      <w:pPr>
        <w:jc w:val="center"/>
        <w:rPr>
          <w:rFonts w:eastAsia="Batang"/>
          <w:b/>
          <w:sz w:val="32"/>
          <w:szCs w:val="32"/>
          <w:u w:val="single"/>
        </w:rPr>
      </w:pPr>
    </w:p>
    <w:p w:rsidR="00B06042" w:rsidRDefault="00B06042" w:rsidP="005774B2">
      <w:pPr>
        <w:jc w:val="center"/>
        <w:rPr>
          <w:rFonts w:eastAsia="Batang"/>
          <w:b/>
          <w:sz w:val="32"/>
          <w:szCs w:val="32"/>
          <w:u w:val="single"/>
        </w:rPr>
      </w:pPr>
    </w:p>
    <w:p w:rsidR="005774B2" w:rsidRPr="00907A33" w:rsidRDefault="005774B2" w:rsidP="005774B2">
      <w:pPr>
        <w:jc w:val="center"/>
        <w:rPr>
          <w:b/>
          <w:caps/>
          <w:sz w:val="32"/>
          <w:szCs w:val="32"/>
        </w:rPr>
      </w:pPr>
      <w:r w:rsidRPr="00907A33">
        <w:rPr>
          <w:rFonts w:eastAsia="Batang"/>
          <w:b/>
          <w:sz w:val="32"/>
          <w:szCs w:val="32"/>
          <w:u w:val="single"/>
        </w:rPr>
        <w:lastRenderedPageBreak/>
        <w:t>Секция</w:t>
      </w:r>
      <w:r w:rsidRPr="00907A33">
        <w:rPr>
          <w:rFonts w:eastAsia="Batang"/>
          <w:b/>
          <w:caps/>
          <w:sz w:val="32"/>
          <w:szCs w:val="32"/>
          <w:u w:val="single"/>
        </w:rPr>
        <w:t xml:space="preserve"> 1.</w:t>
      </w:r>
      <w:r w:rsidRPr="00907A33">
        <w:rPr>
          <w:rFonts w:eastAsia="Batang"/>
          <w:b/>
          <w:caps/>
          <w:sz w:val="32"/>
          <w:szCs w:val="32"/>
        </w:rPr>
        <w:t xml:space="preserve"> </w:t>
      </w:r>
      <w:r w:rsidR="006B09F1" w:rsidRPr="006B09F1">
        <w:rPr>
          <w:b/>
          <w:caps/>
          <w:sz w:val="32"/>
          <w:szCs w:val="32"/>
        </w:rPr>
        <w:t>Финансовый менеджмент, учет и анализ рисков</w:t>
      </w:r>
    </w:p>
    <w:p w:rsidR="005774B2" w:rsidRPr="00907A33" w:rsidRDefault="005774B2" w:rsidP="007A4D28">
      <w:pPr>
        <w:spacing w:line="240" w:lineRule="auto"/>
        <w:rPr>
          <w:rFonts w:eastAsia="Batang"/>
          <w:i/>
          <w:szCs w:val="28"/>
        </w:rPr>
      </w:pPr>
      <w:r w:rsidRPr="00907A33">
        <w:rPr>
          <w:rFonts w:eastAsia="Batang"/>
          <w:i/>
          <w:szCs w:val="28"/>
        </w:rPr>
        <w:t xml:space="preserve">Руководитель секции: </w:t>
      </w:r>
      <w:r w:rsidR="006B09F1">
        <w:rPr>
          <w:rFonts w:eastAsia="Batang"/>
          <w:i/>
          <w:szCs w:val="28"/>
        </w:rPr>
        <w:t>к</w:t>
      </w:r>
      <w:r w:rsidRPr="00907A33">
        <w:rPr>
          <w:rFonts w:eastAsia="Batang"/>
          <w:i/>
          <w:szCs w:val="28"/>
        </w:rPr>
        <w:t xml:space="preserve">.э.н., профессор </w:t>
      </w:r>
      <w:proofErr w:type="spellStart"/>
      <w:r w:rsidR="006B09F1">
        <w:rPr>
          <w:rFonts w:eastAsia="Batang"/>
          <w:i/>
          <w:szCs w:val="28"/>
        </w:rPr>
        <w:t>Толкаченко</w:t>
      </w:r>
      <w:proofErr w:type="spellEnd"/>
      <w:r w:rsidR="006B09F1">
        <w:rPr>
          <w:rFonts w:eastAsia="Batang"/>
          <w:i/>
          <w:szCs w:val="28"/>
        </w:rPr>
        <w:t xml:space="preserve"> Г</w:t>
      </w:r>
      <w:r w:rsidRPr="00907A33">
        <w:rPr>
          <w:rFonts w:eastAsia="Batang"/>
          <w:i/>
          <w:szCs w:val="28"/>
        </w:rPr>
        <w:t>.</w:t>
      </w:r>
      <w:r w:rsidR="006B09F1">
        <w:rPr>
          <w:rFonts w:eastAsia="Batang"/>
          <w:i/>
          <w:szCs w:val="28"/>
        </w:rPr>
        <w:t>Л.</w:t>
      </w:r>
    </w:p>
    <w:p w:rsidR="005774B2" w:rsidRPr="00907A33" w:rsidRDefault="005774B2" w:rsidP="007A4D28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Аудитория: </w:t>
      </w:r>
      <w:r w:rsidR="006B09F1" w:rsidRPr="0099428F">
        <w:rPr>
          <w:rFonts w:eastAsia="Batang"/>
          <w:b/>
          <w:szCs w:val="28"/>
        </w:rPr>
        <w:t>314</w:t>
      </w:r>
    </w:p>
    <w:p w:rsidR="005774B2" w:rsidRPr="00907A33" w:rsidRDefault="005774B2" w:rsidP="007A4D28">
      <w:pPr>
        <w:spacing w:line="240" w:lineRule="auto"/>
        <w:rPr>
          <w:rFonts w:eastAsia="Batang"/>
          <w:szCs w:val="28"/>
        </w:rPr>
      </w:pPr>
      <w:r w:rsidRPr="00907A33">
        <w:rPr>
          <w:rFonts w:eastAsia="Batang"/>
          <w:szCs w:val="28"/>
        </w:rPr>
        <w:t xml:space="preserve">Адрес: </w:t>
      </w:r>
      <w:r w:rsidRPr="00907A33">
        <w:rPr>
          <w:szCs w:val="28"/>
        </w:rPr>
        <w:t>Тверь, 2-я улица Грибоедова, д. 22</w:t>
      </w:r>
    </w:p>
    <w:p w:rsidR="005774B2" w:rsidRDefault="005774B2" w:rsidP="007A4D28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Дата и время: </w:t>
      </w:r>
      <w:r w:rsidR="00D605D7">
        <w:rPr>
          <w:rFonts w:eastAsia="Batang"/>
          <w:b/>
          <w:szCs w:val="28"/>
        </w:rPr>
        <w:t xml:space="preserve">5 марта </w:t>
      </w:r>
      <w:r w:rsidRPr="00907A33">
        <w:rPr>
          <w:rFonts w:eastAsia="Batang"/>
          <w:b/>
          <w:szCs w:val="28"/>
        </w:rPr>
        <w:t>(</w:t>
      </w:r>
      <w:r w:rsidR="00B06042">
        <w:rPr>
          <w:rFonts w:eastAsia="Batang"/>
          <w:b/>
          <w:szCs w:val="28"/>
        </w:rPr>
        <w:t>четверг</w:t>
      </w:r>
      <w:r w:rsidRPr="00907A33">
        <w:rPr>
          <w:rFonts w:eastAsia="Batang"/>
          <w:b/>
          <w:szCs w:val="28"/>
        </w:rPr>
        <w:t xml:space="preserve">) с </w:t>
      </w:r>
      <w:r w:rsidR="00D605D7">
        <w:rPr>
          <w:rFonts w:eastAsia="Batang"/>
          <w:b/>
          <w:szCs w:val="28"/>
        </w:rPr>
        <w:t>17</w:t>
      </w:r>
      <w:r w:rsidRPr="00907A33">
        <w:rPr>
          <w:rFonts w:eastAsia="Batang"/>
          <w:b/>
          <w:szCs w:val="28"/>
        </w:rPr>
        <w:t>.</w:t>
      </w:r>
      <w:r w:rsidR="00C84739">
        <w:rPr>
          <w:rFonts w:eastAsia="Batang"/>
          <w:b/>
          <w:szCs w:val="28"/>
        </w:rPr>
        <w:t>00</w:t>
      </w:r>
    </w:p>
    <w:p w:rsidR="007A4D28" w:rsidRPr="007A4D28" w:rsidRDefault="007A4D28" w:rsidP="007A4D28">
      <w:pPr>
        <w:spacing w:line="240" w:lineRule="auto"/>
        <w:rPr>
          <w:rFonts w:eastAsia="Batang"/>
          <w:b/>
          <w:sz w:val="1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126"/>
      </w:tblGrid>
      <w:tr w:rsidR="00D42FFE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D42FFE" w:rsidRPr="00907A33" w:rsidRDefault="00D42FFE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D42FFE" w:rsidRDefault="008850C8" w:rsidP="00D42FFE">
            <w:pPr>
              <w:spacing w:line="240" w:lineRule="auto"/>
              <w:ind w:firstLine="0"/>
              <w:rPr>
                <w:b/>
              </w:rPr>
            </w:pPr>
            <w:r>
              <w:t>СРАВНЕНИЕ И КРИТИЧЕСКАЯ ОЦЕНКА МЕТОДОЛОГИЧЕСКИХ ПОДХОДОВ К АНАЛИЗУ ФИНАНСОВОЙ УСТОЙЧИВОСТИ ОРГАНИЗАЦИИ</w:t>
            </w:r>
            <w:r w:rsidRPr="00065538">
              <w:rPr>
                <w:b/>
              </w:rPr>
              <w:t xml:space="preserve"> </w:t>
            </w:r>
          </w:p>
          <w:p w:rsidR="00D42FFE" w:rsidRDefault="00D42FFE" w:rsidP="00D42FFE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D42FFE">
              <w:rPr>
                <w:b/>
              </w:rPr>
              <w:t>Трощенкова</w:t>
            </w:r>
            <w:proofErr w:type="spellEnd"/>
            <w:r w:rsidRPr="00D42FFE">
              <w:rPr>
                <w:b/>
              </w:rPr>
              <w:t xml:space="preserve"> Анастасия Федоровна</w:t>
            </w:r>
            <w: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D42FFE" w:rsidRPr="0005543A" w:rsidRDefault="00D42FFE" w:rsidP="00D42FFE">
            <w:pPr>
              <w:spacing w:line="240" w:lineRule="auto"/>
              <w:ind w:firstLine="0"/>
            </w:pPr>
            <w:r w:rsidRPr="00773DA8">
              <w:rPr>
                <w:rFonts w:eastAsia="Calibri"/>
                <w:i/>
                <w:iCs/>
                <w:szCs w:val="28"/>
              </w:rPr>
              <w:t>Научный руководитель: к.э.н., доцент Медведева И.А</w:t>
            </w:r>
          </w:p>
        </w:tc>
      </w:tr>
      <w:tr w:rsidR="00D42FFE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D42FFE" w:rsidRPr="00907A33" w:rsidRDefault="00D42FFE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6B47E7" w:rsidRDefault="008850C8" w:rsidP="006B47E7">
            <w:pPr>
              <w:spacing w:line="240" w:lineRule="auto"/>
              <w:ind w:firstLine="0"/>
            </w:pPr>
            <w:r w:rsidRPr="00102983">
              <w:t xml:space="preserve">АНАЛИЗ МЕР ГОСУДАРСТВЕННОЙ ПОДДЕРЖКИ ДОСТУПНЫХ </w:t>
            </w:r>
            <w:r>
              <w:t>ИНВЕСТИЦИОННЫХ ПРОЕКТОВ</w:t>
            </w:r>
            <w:r w:rsidRPr="00102983">
              <w:t xml:space="preserve"> НА ТЕРРИТОРИИ ТВЕРСКОЙ ОБЛАСТ</w:t>
            </w:r>
            <w:r>
              <w:t>И</w:t>
            </w:r>
          </w:p>
          <w:p w:rsidR="006B47E7" w:rsidRDefault="006B47E7" w:rsidP="006B47E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065538">
              <w:rPr>
                <w:b/>
              </w:rPr>
              <w:t>Тезикова Софья Андреевна</w:t>
            </w:r>
            <w: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D42FFE" w:rsidRDefault="006B47E7" w:rsidP="006B47E7">
            <w:pPr>
              <w:spacing w:line="240" w:lineRule="auto"/>
              <w:ind w:firstLine="0"/>
            </w:pPr>
            <w:r w:rsidRPr="00773DA8">
              <w:rPr>
                <w:rFonts w:eastAsia="Calibri"/>
                <w:i/>
                <w:iCs/>
                <w:szCs w:val="28"/>
              </w:rPr>
              <w:t>Научный руководитель: к.э.н., доцент Медведева И.А.</w:t>
            </w:r>
          </w:p>
        </w:tc>
      </w:tr>
      <w:tr w:rsidR="00D42FFE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D42FFE" w:rsidRPr="00907A33" w:rsidRDefault="00D42FFE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E575E2" w:rsidRPr="00E575E2" w:rsidRDefault="008850C8" w:rsidP="00E575E2">
            <w:pPr>
              <w:spacing w:line="240" w:lineRule="auto"/>
              <w:ind w:firstLine="0"/>
              <w:rPr>
                <w:rFonts w:eastAsia="Calibri" w:cs="Times New Roman"/>
                <w:iCs/>
                <w:szCs w:val="28"/>
              </w:rPr>
            </w:pPr>
            <w:r w:rsidRPr="00E575E2">
              <w:t>ПРОБЛЕМЫ И ПУТИ СОВЕРШЕНИЯ ГОСУДАРСТВЕННОГО ДОЛГА</w:t>
            </w:r>
            <w:r>
              <w:t xml:space="preserve"> </w:t>
            </w:r>
            <w:r w:rsidRPr="00E575E2">
              <w:t>РФ</w:t>
            </w:r>
          </w:p>
          <w:p w:rsidR="00E575E2" w:rsidRDefault="00E575E2" w:rsidP="00E575E2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5628D3">
              <w:rPr>
                <w:rFonts w:eastAsia="Calibri" w:cs="Times New Roman"/>
                <w:b/>
                <w:iCs/>
                <w:szCs w:val="28"/>
              </w:rPr>
              <w:t>Ельцова Дарья Владимировка</w:t>
            </w:r>
            <w:r>
              <w:rPr>
                <w:rFonts w:eastAsia="Calibri" w:cs="Times New Roman"/>
                <w:iCs/>
                <w:szCs w:val="28"/>
              </w:rPr>
              <w:t>,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D42FFE" w:rsidRDefault="00E575E2" w:rsidP="00E575E2">
            <w:pPr>
              <w:spacing w:line="240" w:lineRule="auto"/>
              <w:ind w:firstLine="0"/>
            </w:pPr>
            <w:r w:rsidRPr="004A49B5">
              <w:rPr>
                <w:rFonts w:eastAsia="Calibri" w:cs="Times New Roman"/>
                <w:i/>
                <w:color w:val="000000"/>
                <w:szCs w:val="28"/>
              </w:rPr>
              <w:t>Научный руководитель: к.э.н., доцент Гуляева О.С.</w:t>
            </w:r>
          </w:p>
        </w:tc>
      </w:tr>
      <w:tr w:rsidR="00E575E2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E575E2" w:rsidRPr="00907A33" w:rsidRDefault="00E575E2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E575E2" w:rsidRDefault="008850C8" w:rsidP="00E575E2">
            <w:pPr>
              <w:spacing w:line="240" w:lineRule="auto"/>
              <w:ind w:firstLine="0"/>
            </w:pPr>
            <w:r>
              <w:t>О НЕКОТОРЫХ ФАКТОРАХ УКРЕПЛЕНИЯ ФИНАНСОВОЙ УСТОЙЧИВОСТИ ФИРМЫ</w:t>
            </w:r>
          </w:p>
          <w:p w:rsidR="00E575E2" w:rsidRDefault="00E575E2" w:rsidP="00E575E2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75E2">
              <w:rPr>
                <w:b/>
              </w:rPr>
              <w:t>Климкин Евгений Владиславович</w:t>
            </w:r>
            <w:r w:rsidRPr="007D2C92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>6М</w:t>
            </w:r>
          </w:p>
          <w:p w:rsidR="00E575E2" w:rsidRPr="005628D3" w:rsidRDefault="00E575E2" w:rsidP="00E575E2">
            <w:pPr>
              <w:spacing w:line="240" w:lineRule="auto"/>
              <w:ind w:firstLine="0"/>
              <w:rPr>
                <w:rFonts w:eastAsia="Calibri" w:cs="Times New Roman"/>
                <w:iCs/>
                <w:szCs w:val="28"/>
              </w:rPr>
            </w:pPr>
            <w:r w:rsidRPr="00CA0105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Научный руководитель</w:t>
            </w:r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 xml:space="preserve">: к. э. н., профессор </w:t>
            </w:r>
            <w:proofErr w:type="spellStart"/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>Толкаченко</w:t>
            </w:r>
            <w:proofErr w:type="spellEnd"/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 xml:space="preserve"> Г.Л.</w:t>
            </w:r>
          </w:p>
        </w:tc>
      </w:tr>
      <w:tr w:rsidR="00E575E2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E575E2" w:rsidRPr="00907A33" w:rsidRDefault="00E575E2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CB3902" w:rsidRDefault="008850C8" w:rsidP="00CB390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t>АНАЛИЗ ЭФФЕКТИВНОСТИ КРЕДИТОВАНИЯ МАЛОГО И СРЕДНЕГО БИЗНЕСА В БАНКАХ РФ</w:t>
            </w:r>
          </w:p>
          <w:p w:rsidR="00CB3902" w:rsidRDefault="00CB3902" w:rsidP="00CB3902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5807A5">
              <w:rPr>
                <w:rFonts w:cs="Times New Roman"/>
                <w:b/>
                <w:szCs w:val="28"/>
              </w:rPr>
              <w:t xml:space="preserve">Алиева </w:t>
            </w:r>
            <w:proofErr w:type="spellStart"/>
            <w:r w:rsidRPr="005807A5">
              <w:rPr>
                <w:rFonts w:cs="Times New Roman"/>
                <w:b/>
                <w:szCs w:val="28"/>
              </w:rPr>
              <w:t>Ляман</w:t>
            </w:r>
            <w:proofErr w:type="spellEnd"/>
            <w:r w:rsidRPr="005807A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807A5">
              <w:rPr>
                <w:rFonts w:cs="Times New Roman"/>
                <w:b/>
                <w:szCs w:val="28"/>
              </w:rPr>
              <w:t>Тофиг</w:t>
            </w:r>
            <w:proofErr w:type="spellEnd"/>
            <w:r w:rsidRPr="005807A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807A5">
              <w:rPr>
                <w:rFonts w:cs="Times New Roman"/>
                <w:b/>
                <w:szCs w:val="28"/>
              </w:rPr>
              <w:t>кызы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E575E2" w:rsidRPr="005628D3" w:rsidRDefault="00CB3902" w:rsidP="00CB3902">
            <w:pPr>
              <w:spacing w:line="240" w:lineRule="auto"/>
              <w:ind w:firstLine="0"/>
              <w:rPr>
                <w:rFonts w:eastAsia="Calibri" w:cs="Times New Roman"/>
                <w:iCs/>
                <w:szCs w:val="28"/>
              </w:rPr>
            </w:pPr>
            <w:r w:rsidRPr="00773DA8">
              <w:rPr>
                <w:rFonts w:eastAsia="Times New Roman" w:cs="Times New Roman"/>
                <w:i/>
              </w:rPr>
              <w:t>Научный руководител</w:t>
            </w:r>
            <w:r w:rsidR="003347E9">
              <w:rPr>
                <w:rFonts w:eastAsia="Times New Roman" w:cs="Times New Roman"/>
                <w:i/>
              </w:rPr>
              <w:t>ь: к. э. н., доцент Глушкова Н.</w:t>
            </w:r>
            <w:r w:rsidRPr="00773DA8">
              <w:rPr>
                <w:rFonts w:eastAsia="Times New Roman" w:cs="Times New Roman"/>
                <w:i/>
              </w:rPr>
              <w:t>Б.</w:t>
            </w:r>
          </w:p>
        </w:tc>
      </w:tr>
      <w:tr w:rsidR="00CB3902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CB3902" w:rsidRPr="00907A33" w:rsidRDefault="00CB3902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8850C8" w:rsidRDefault="008850C8" w:rsidP="004F315C">
            <w:pPr>
              <w:spacing w:line="240" w:lineRule="auto"/>
              <w:ind w:firstLine="0"/>
              <w:rPr>
                <w:b/>
              </w:rPr>
            </w:pPr>
            <w:r w:rsidRPr="006C24D6">
              <w:t xml:space="preserve">ОСНОВНЫЕ ЭТАПЫ ОЦЕНКИ СТОИМОСТИ ИННОВАЦИОННЫХ </w:t>
            </w:r>
            <w:r>
              <w:t>ПРОЕКТОВ</w:t>
            </w:r>
            <w:r w:rsidRPr="006C24D6">
              <w:t xml:space="preserve"> МЕТОДОМ ВЕНЧУРНОГО КАПИТАЛА</w:t>
            </w:r>
            <w:r w:rsidRPr="00065538">
              <w:rPr>
                <w:b/>
              </w:rPr>
              <w:t xml:space="preserve"> </w:t>
            </w:r>
          </w:p>
          <w:p w:rsidR="004F315C" w:rsidRDefault="004F315C" w:rsidP="004F315C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065538">
              <w:rPr>
                <w:b/>
              </w:rPr>
              <w:t>Церцвадзе</w:t>
            </w:r>
            <w:proofErr w:type="spellEnd"/>
            <w:r w:rsidRPr="00065538">
              <w:rPr>
                <w:b/>
              </w:rPr>
              <w:t xml:space="preserve"> Мариам Давидовна</w:t>
            </w:r>
            <w: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CB3902" w:rsidRPr="00477E24" w:rsidRDefault="004F315C" w:rsidP="004F315C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D605D7">
              <w:rPr>
                <w:rFonts w:cs="Times New Roman"/>
                <w:i/>
                <w:szCs w:val="28"/>
              </w:rPr>
              <w:t>Научный руководитель: к. э. н., доцент Кузина С.В.</w:t>
            </w:r>
          </w:p>
        </w:tc>
      </w:tr>
      <w:tr w:rsidR="00CB3902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CB3902" w:rsidRPr="00907A33" w:rsidRDefault="00CB3902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4A1175" w:rsidRDefault="004A1175" w:rsidP="004A1175">
            <w:pPr>
              <w:spacing w:line="240" w:lineRule="auto"/>
              <w:ind w:firstLine="0"/>
              <w:rPr>
                <w:b/>
              </w:rPr>
            </w:pPr>
            <w:r>
              <w:t>АНАЛИЗ И ОЦЕНКА КРЕДИТОСПОСОБНОСТИ ФИЗИЧЕСКИХ ЛИЦ КАК МЕТОД УПРАВЛЕНИЯ РИСКАМИ КРЕДИТОВАНИЯ</w:t>
            </w:r>
            <w:r w:rsidRPr="004A1175">
              <w:rPr>
                <w:b/>
              </w:rPr>
              <w:t xml:space="preserve"> </w:t>
            </w:r>
          </w:p>
          <w:p w:rsidR="004A1175" w:rsidRDefault="004A1175" w:rsidP="004A1175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4A1175">
              <w:rPr>
                <w:b/>
              </w:rPr>
              <w:t>Кочнев Максим Сергеевич</w:t>
            </w:r>
            <w: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CB3902" w:rsidRPr="00477E24" w:rsidRDefault="004A1175" w:rsidP="004A1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73DA8">
              <w:rPr>
                <w:rFonts w:eastAsia="Calibri"/>
                <w:i/>
                <w:iCs/>
                <w:szCs w:val="28"/>
              </w:rPr>
              <w:t>Научный руководитель: к.э.н., доцент Медведева И.А.</w:t>
            </w:r>
          </w:p>
        </w:tc>
      </w:tr>
      <w:tr w:rsidR="00836677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836677" w:rsidRPr="00907A33" w:rsidRDefault="00836677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836677" w:rsidRDefault="00836677" w:rsidP="00836677">
            <w:pPr>
              <w:spacing w:line="240" w:lineRule="auto"/>
              <w:ind w:firstLine="0"/>
              <w:rPr>
                <w:b/>
              </w:rPr>
            </w:pPr>
            <w:r w:rsidRPr="00C61710">
              <w:rPr>
                <w:rFonts w:eastAsia="Times New Roman" w:cs="Times New Roman"/>
                <w:bCs/>
                <w:szCs w:val="28"/>
                <w:lang w:eastAsia="ru-RU"/>
              </w:rPr>
              <w:t>ИСПОЛЬЗОВАНИЕ ИНСТРУМЕНТОВ СРОЧНОГО РЫНКА ДЛЯ МИНИМИЗАЦИИ ФИНАНСОВЫХ РИСКОВ</w:t>
            </w:r>
            <w:r w:rsidRPr="0003127F">
              <w:rPr>
                <w:b/>
              </w:rPr>
              <w:t xml:space="preserve"> </w:t>
            </w:r>
          </w:p>
          <w:p w:rsidR="00836677" w:rsidRDefault="00836677" w:rsidP="00836677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03127F">
              <w:rPr>
                <w:b/>
              </w:rPr>
              <w:t>Артемьева Вероника Михайловна</w:t>
            </w:r>
            <w:r>
              <w:t>,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6М</w:t>
            </w:r>
          </w:p>
          <w:p w:rsidR="00836677" w:rsidRDefault="00836677" w:rsidP="00836677">
            <w:pPr>
              <w:spacing w:line="240" w:lineRule="auto"/>
              <w:ind w:firstLine="0"/>
            </w:pPr>
            <w:r w:rsidRPr="00773DA8">
              <w:rPr>
                <w:rFonts w:eastAsia="Times New Roman" w:cs="Times New Roman"/>
                <w:i/>
              </w:rPr>
              <w:t>Научный руководитель: к. э. н., доцент Глушкова Н. Б.</w:t>
            </w:r>
          </w:p>
        </w:tc>
      </w:tr>
      <w:tr w:rsidR="007106FE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7106FE" w:rsidRPr="00907A33" w:rsidRDefault="007106FE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7106FE" w:rsidRDefault="007106FE" w:rsidP="007106FE">
            <w:pPr>
              <w:spacing w:line="240" w:lineRule="auto"/>
              <w:ind w:firstLine="0"/>
              <w:rPr>
                <w:b/>
              </w:rPr>
            </w:pPr>
            <w:r>
              <w:t>О РАЗВИТИИ ФИНАНСОВОГО ОБЕСПЕЧЕНИЯ ОБРАЗОВАТЕЛЬНЫХ УЧРЕЖДЕНИЙ В РФ</w:t>
            </w:r>
            <w:r w:rsidRPr="00E575E2">
              <w:rPr>
                <w:b/>
              </w:rPr>
              <w:t xml:space="preserve"> </w:t>
            </w:r>
          </w:p>
          <w:p w:rsidR="007106FE" w:rsidRDefault="007106FE" w:rsidP="007106F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106FE">
              <w:rPr>
                <w:b/>
              </w:rPr>
              <w:t>Белякова Елизавета Викторовна</w:t>
            </w:r>
            <w:r w:rsidRPr="007D2C92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>6М</w:t>
            </w:r>
          </w:p>
          <w:p w:rsidR="007106FE" w:rsidRPr="00C61710" w:rsidRDefault="007106FE" w:rsidP="007106FE">
            <w:pPr>
              <w:spacing w:line="240" w:lineRule="auto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A0105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Научный руководитель</w:t>
            </w:r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 xml:space="preserve">: к. э. н., профессор </w:t>
            </w:r>
            <w:proofErr w:type="spellStart"/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>Толкаченко</w:t>
            </w:r>
            <w:proofErr w:type="spellEnd"/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 xml:space="preserve"> Г.Л.</w:t>
            </w:r>
          </w:p>
        </w:tc>
      </w:tr>
      <w:tr w:rsidR="007106FE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7106FE" w:rsidRPr="00907A33" w:rsidRDefault="007106FE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7106FE" w:rsidRDefault="007106FE" w:rsidP="007106FE">
            <w:pPr>
              <w:spacing w:line="240" w:lineRule="auto"/>
              <w:ind w:firstLine="0"/>
              <w:rPr>
                <w:b/>
              </w:rPr>
            </w:pPr>
            <w:r>
              <w:t>О ВЫЯВЛЕНИИ ФАКТОРОВ РИСКА ВОЗНИКНОВЕНИЯ БАНКРОТСТВА ФИРМЫ</w:t>
            </w:r>
            <w:r w:rsidRPr="00E575E2">
              <w:rPr>
                <w:b/>
              </w:rPr>
              <w:t xml:space="preserve"> </w:t>
            </w:r>
          </w:p>
          <w:p w:rsidR="007106FE" w:rsidRDefault="007106FE" w:rsidP="007106FE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106FE">
              <w:rPr>
                <w:b/>
              </w:rPr>
              <w:t>Соломенцев</w:t>
            </w:r>
            <w:proofErr w:type="spellEnd"/>
            <w:r w:rsidRPr="007106FE">
              <w:rPr>
                <w:b/>
              </w:rPr>
              <w:t xml:space="preserve"> Владислав Сергеевич</w:t>
            </w:r>
            <w:r w:rsidRPr="007D2C92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магистрант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>6М</w:t>
            </w:r>
          </w:p>
          <w:p w:rsidR="007106FE" w:rsidRDefault="007106FE" w:rsidP="007106FE">
            <w:pPr>
              <w:spacing w:line="240" w:lineRule="auto"/>
              <w:ind w:firstLine="0"/>
            </w:pPr>
            <w:r w:rsidRPr="00CA0105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Научный руководитель</w:t>
            </w:r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 xml:space="preserve">: к. э. н., профессор </w:t>
            </w:r>
            <w:proofErr w:type="spellStart"/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>Толкаченко</w:t>
            </w:r>
            <w:proofErr w:type="spellEnd"/>
            <w:r w:rsidRPr="00CA0105">
              <w:rPr>
                <w:rFonts w:eastAsia="Times New Roman" w:cs="Times New Roman"/>
                <w:i/>
                <w:szCs w:val="28"/>
                <w:lang w:eastAsia="ru-RU"/>
              </w:rPr>
              <w:t xml:space="preserve"> Г.Л.</w:t>
            </w:r>
          </w:p>
        </w:tc>
      </w:tr>
    </w:tbl>
    <w:p w:rsidR="005774B2" w:rsidRDefault="005774B2" w:rsidP="005774B2"/>
    <w:p w:rsidR="00B06042" w:rsidRDefault="00B06042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7106FE" w:rsidRDefault="007106FE" w:rsidP="005774B2">
      <w:pPr>
        <w:jc w:val="center"/>
        <w:rPr>
          <w:b/>
          <w:sz w:val="32"/>
          <w:szCs w:val="32"/>
          <w:u w:val="single"/>
        </w:rPr>
      </w:pPr>
    </w:p>
    <w:p w:rsidR="005774B2" w:rsidRPr="00907A33" w:rsidRDefault="005774B2" w:rsidP="005774B2">
      <w:pPr>
        <w:jc w:val="center"/>
        <w:rPr>
          <w:b/>
          <w:sz w:val="32"/>
          <w:szCs w:val="32"/>
        </w:rPr>
      </w:pPr>
      <w:r w:rsidRPr="00907A33">
        <w:rPr>
          <w:b/>
          <w:sz w:val="32"/>
          <w:szCs w:val="32"/>
          <w:u w:val="single"/>
        </w:rPr>
        <w:lastRenderedPageBreak/>
        <w:t>Секция 2</w:t>
      </w:r>
      <w:r w:rsidRPr="00907A33">
        <w:rPr>
          <w:b/>
          <w:sz w:val="32"/>
          <w:szCs w:val="32"/>
        </w:rPr>
        <w:t xml:space="preserve">. </w:t>
      </w:r>
      <w:r w:rsidR="00E331FD" w:rsidRPr="0061391E">
        <w:rPr>
          <w:b/>
          <w:sz w:val="32"/>
          <w:szCs w:val="32"/>
        </w:rPr>
        <w:t>ЭКОНОМИКА ФИРМЫ И ОТРАСЛЕВЫХ РЫНКОВ</w:t>
      </w:r>
    </w:p>
    <w:p w:rsidR="005774B2" w:rsidRPr="00907A33" w:rsidRDefault="005774B2" w:rsidP="00584A6D">
      <w:pPr>
        <w:spacing w:line="240" w:lineRule="auto"/>
        <w:rPr>
          <w:rFonts w:eastAsia="Batang"/>
          <w:i/>
          <w:szCs w:val="28"/>
        </w:rPr>
      </w:pPr>
      <w:r w:rsidRPr="00907A33">
        <w:rPr>
          <w:rFonts w:eastAsia="Batang"/>
          <w:i/>
          <w:szCs w:val="28"/>
        </w:rPr>
        <w:t>Руководитель секции: к.э.н., доцент Романюк А.В.</w:t>
      </w:r>
    </w:p>
    <w:p w:rsidR="005774B2" w:rsidRPr="00907A33" w:rsidRDefault="005774B2" w:rsidP="00584A6D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Аудитория: </w:t>
      </w:r>
      <w:r w:rsidRPr="0099428F">
        <w:rPr>
          <w:rFonts w:eastAsia="Batang"/>
          <w:b/>
          <w:szCs w:val="28"/>
        </w:rPr>
        <w:t>30</w:t>
      </w:r>
      <w:r w:rsidR="00B06042" w:rsidRPr="0099428F">
        <w:rPr>
          <w:rFonts w:eastAsia="Batang"/>
          <w:b/>
          <w:szCs w:val="28"/>
        </w:rPr>
        <w:t>7</w:t>
      </w:r>
    </w:p>
    <w:p w:rsidR="005774B2" w:rsidRPr="00907A33" w:rsidRDefault="005774B2" w:rsidP="00584A6D">
      <w:pPr>
        <w:spacing w:line="240" w:lineRule="auto"/>
        <w:rPr>
          <w:rFonts w:eastAsia="Batang"/>
          <w:szCs w:val="28"/>
        </w:rPr>
      </w:pPr>
      <w:r w:rsidRPr="00907A33">
        <w:rPr>
          <w:rFonts w:eastAsia="Batang"/>
          <w:szCs w:val="28"/>
        </w:rPr>
        <w:t xml:space="preserve">Адрес: </w:t>
      </w:r>
      <w:r w:rsidRPr="00907A33">
        <w:rPr>
          <w:szCs w:val="28"/>
        </w:rPr>
        <w:t>Тверь, 2-я улица Грибоедова, д. 22</w:t>
      </w:r>
    </w:p>
    <w:p w:rsidR="005774B2" w:rsidRDefault="005774B2" w:rsidP="00584A6D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Дата и время: </w:t>
      </w:r>
      <w:r w:rsidR="0061391E">
        <w:rPr>
          <w:rFonts w:eastAsia="Batang"/>
          <w:b/>
          <w:szCs w:val="28"/>
        </w:rPr>
        <w:t>5 марта</w:t>
      </w:r>
      <w:r w:rsidRPr="00907A33">
        <w:rPr>
          <w:rFonts w:eastAsia="Batang"/>
          <w:b/>
          <w:szCs w:val="28"/>
        </w:rPr>
        <w:t xml:space="preserve"> (</w:t>
      </w:r>
      <w:r w:rsidR="00B06042">
        <w:rPr>
          <w:rFonts w:eastAsia="Batang"/>
          <w:b/>
          <w:szCs w:val="28"/>
        </w:rPr>
        <w:t>четверг</w:t>
      </w:r>
      <w:r w:rsidRPr="00907A33">
        <w:rPr>
          <w:rFonts w:eastAsia="Batang"/>
          <w:b/>
          <w:szCs w:val="28"/>
        </w:rPr>
        <w:t>) с 1</w:t>
      </w:r>
      <w:r w:rsidR="0061391E">
        <w:rPr>
          <w:rFonts w:eastAsia="Batang"/>
          <w:b/>
          <w:szCs w:val="28"/>
        </w:rPr>
        <w:t>7</w:t>
      </w:r>
      <w:r w:rsidRPr="00907A33">
        <w:rPr>
          <w:rFonts w:eastAsia="Batang"/>
          <w:b/>
          <w:szCs w:val="28"/>
        </w:rPr>
        <w:t>.</w:t>
      </w:r>
      <w:r w:rsidR="0061391E">
        <w:rPr>
          <w:rFonts w:eastAsia="Batang"/>
          <w:b/>
          <w:szCs w:val="28"/>
        </w:rPr>
        <w:t>0</w:t>
      </w:r>
      <w:r w:rsidRPr="00907A33">
        <w:rPr>
          <w:rFonts w:eastAsia="Batang"/>
          <w:b/>
          <w:szCs w:val="28"/>
        </w:rPr>
        <w:t>0</w:t>
      </w:r>
    </w:p>
    <w:p w:rsidR="00584A6D" w:rsidRPr="00584A6D" w:rsidRDefault="00584A6D" w:rsidP="00584A6D">
      <w:pPr>
        <w:spacing w:line="240" w:lineRule="auto"/>
        <w:rPr>
          <w:rFonts w:eastAsia="Batang"/>
          <w:sz w:val="20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9120"/>
      </w:tblGrid>
      <w:tr w:rsidR="003B14C6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3B14C6" w:rsidRPr="00907A33" w:rsidRDefault="003B14C6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3B14C6" w:rsidRPr="005D4079" w:rsidRDefault="00293AFE" w:rsidP="003B14C6">
            <w:pPr>
              <w:spacing w:line="240" w:lineRule="auto"/>
              <w:ind w:firstLine="0"/>
              <w:rPr>
                <w:sz w:val="32"/>
              </w:rPr>
            </w:pPr>
            <w:r w:rsidRPr="005D4079">
              <w:rPr>
                <w:rFonts w:eastAsia="Times New Roman" w:cs="Times New Roman"/>
                <w:szCs w:val="24"/>
              </w:rPr>
              <w:t>РЫНОК ГОСТИНИЧНЫХ УСЛУГ РОССИИ: СОСТОЯНИЕ И ПРОГНОЗ РАЗВИТИЯ</w:t>
            </w:r>
          </w:p>
          <w:p w:rsidR="003B14C6" w:rsidRDefault="00CE15E6" w:rsidP="003B14C6">
            <w:pPr>
              <w:spacing w:line="240" w:lineRule="auto"/>
              <w:ind w:firstLine="0"/>
            </w:pPr>
            <w:r>
              <w:rPr>
                <w:b/>
              </w:rPr>
              <w:t>Шакирова</w:t>
            </w:r>
            <w:r w:rsidR="003B14C6" w:rsidRPr="00B60D6D">
              <w:rPr>
                <w:b/>
              </w:rPr>
              <w:t xml:space="preserve"> Инесса </w:t>
            </w:r>
            <w:proofErr w:type="spellStart"/>
            <w:r w:rsidR="003B14C6" w:rsidRPr="00B60D6D">
              <w:rPr>
                <w:b/>
              </w:rPr>
              <w:t>Темуровна</w:t>
            </w:r>
            <w:proofErr w:type="spellEnd"/>
            <w:r w:rsidR="003B14C6">
              <w:t>, магистрант 2 курса, группа 25М</w:t>
            </w:r>
          </w:p>
          <w:p w:rsidR="003B14C6" w:rsidRDefault="003B14C6" w:rsidP="003B14C6">
            <w:pPr>
              <w:spacing w:line="240" w:lineRule="auto"/>
              <w:ind w:firstLine="0"/>
            </w:pPr>
            <w:r w:rsidRPr="00687226">
              <w:rPr>
                <w:i/>
              </w:rPr>
              <w:t xml:space="preserve">Научный руководитель: к. э. н., доцент </w:t>
            </w:r>
            <w:r>
              <w:rPr>
                <w:i/>
              </w:rPr>
              <w:t>Романюк А.В.</w:t>
            </w:r>
          </w:p>
        </w:tc>
      </w:tr>
      <w:tr w:rsidR="00FB5034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FB5034" w:rsidRPr="00907A33" w:rsidRDefault="00FB5034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486ED4" w:rsidRDefault="00293AFE" w:rsidP="00D73160">
            <w:pPr>
              <w:spacing w:line="240" w:lineRule="auto"/>
              <w:ind w:firstLine="0"/>
              <w:rPr>
                <w:b/>
              </w:rPr>
            </w:pPr>
            <w:r>
              <w:t>СОВРЕМЕННОЕ СОСТОЯНИЕ И ТЕНДЕНЦИИ РАЗВИТИЯ РЫНКА ЭЛЕКТРООБОРУДОВАНИЯ В РОССИИ</w:t>
            </w:r>
            <w:r w:rsidRPr="00D73160">
              <w:rPr>
                <w:b/>
              </w:rPr>
              <w:t xml:space="preserve"> </w:t>
            </w:r>
          </w:p>
          <w:p w:rsidR="00FB5034" w:rsidRDefault="00D73160" w:rsidP="00D73160">
            <w:pPr>
              <w:spacing w:line="240" w:lineRule="auto"/>
              <w:ind w:firstLine="0"/>
            </w:pPr>
            <w:r w:rsidRPr="00D73160">
              <w:rPr>
                <w:b/>
              </w:rPr>
              <w:t>Сергеева Елена Сергеевна</w:t>
            </w:r>
            <w:r>
              <w:t xml:space="preserve">, магистрант </w:t>
            </w:r>
            <w:r w:rsidR="000C3333">
              <w:t>2</w:t>
            </w:r>
            <w:r>
              <w:t xml:space="preserve"> курса, группа </w:t>
            </w:r>
            <w:r w:rsidR="000C3333">
              <w:t>2</w:t>
            </w:r>
            <w:r>
              <w:t>5М</w:t>
            </w:r>
          </w:p>
          <w:p w:rsidR="00D73160" w:rsidRDefault="00D73160" w:rsidP="00D73160">
            <w:pPr>
              <w:spacing w:line="240" w:lineRule="auto"/>
              <w:ind w:firstLine="0"/>
            </w:pPr>
            <w:r w:rsidRPr="00E45D05">
              <w:rPr>
                <w:i/>
              </w:rPr>
              <w:t>Научный руководитель: к. э. н., доцент Романюк А.В.</w:t>
            </w:r>
          </w:p>
        </w:tc>
      </w:tr>
      <w:tr w:rsidR="00984C3F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984C3F" w:rsidRPr="00907A33" w:rsidRDefault="00984C3F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5C0EFD" w:rsidRPr="00293AFE" w:rsidRDefault="00293AFE" w:rsidP="00984C3F">
            <w:pPr>
              <w:spacing w:line="240" w:lineRule="auto"/>
              <w:ind w:firstLine="0"/>
              <w:rPr>
                <w:iCs/>
                <w:szCs w:val="28"/>
              </w:rPr>
            </w:pPr>
            <w:r w:rsidRPr="00293AFE">
              <w:rPr>
                <w:iCs/>
                <w:szCs w:val="28"/>
              </w:rPr>
              <w:t>СОВРЕМЕННЫЙ МЕХАНИЗМ ВЗАИМОДЕЙСТВИЯ ПРЕДПРИЯТИЙ МАЛОГО И СРЕДНЕГО БИЗНЕСА С БАНКАМИ</w:t>
            </w:r>
          </w:p>
          <w:p w:rsidR="00984C3F" w:rsidRDefault="00984C3F" w:rsidP="00984C3F">
            <w:pPr>
              <w:spacing w:line="240" w:lineRule="auto"/>
              <w:ind w:firstLine="0"/>
            </w:pPr>
            <w:proofErr w:type="spellStart"/>
            <w:r>
              <w:rPr>
                <w:b/>
              </w:rPr>
              <w:t>Гурбанова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Малейка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6077B9">
              <w:rPr>
                <w:b/>
              </w:rPr>
              <w:t>Рамиз</w:t>
            </w:r>
            <w:proofErr w:type="spellEnd"/>
            <w:r w:rsidR="006077B9">
              <w:rPr>
                <w:b/>
              </w:rPr>
              <w:t xml:space="preserve"> </w:t>
            </w:r>
            <w:proofErr w:type="spellStart"/>
            <w:r w:rsidR="006077B9">
              <w:rPr>
                <w:b/>
              </w:rPr>
              <w:t>кызы</w:t>
            </w:r>
            <w:proofErr w:type="spellEnd"/>
            <w:r>
              <w:t>, магистрант 2 курса, группа 25М</w:t>
            </w:r>
          </w:p>
          <w:p w:rsidR="00984C3F" w:rsidRPr="002D7431" w:rsidRDefault="00984C3F" w:rsidP="00984C3F">
            <w:pPr>
              <w:spacing w:line="240" w:lineRule="auto"/>
              <w:ind w:firstLine="0"/>
              <w:rPr>
                <w:color w:val="FF0000"/>
              </w:rPr>
            </w:pPr>
            <w:r w:rsidRPr="00E45D05">
              <w:rPr>
                <w:i/>
              </w:rPr>
              <w:t>Научный руководитель: к. э. н., доцент Романюк А.В.</w:t>
            </w:r>
          </w:p>
        </w:tc>
      </w:tr>
      <w:tr w:rsidR="00F912A5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F912A5" w:rsidRPr="00907A33" w:rsidRDefault="00F912A5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F912A5" w:rsidRDefault="00F912A5" w:rsidP="00F912A5">
            <w:pPr>
              <w:spacing w:line="240" w:lineRule="auto"/>
              <w:ind w:firstLine="0"/>
            </w:pPr>
            <w:r w:rsidRPr="000E16B7">
              <w:t xml:space="preserve">ОСОБЕННОСТИ И ПЕРСПЕКТИВЫ РАЗВИТИЯ РЫНКА КОНСАЛТИНГОВЫХ УСЛУГ ТВЕРСКОЙ ОБЛАСТИ </w:t>
            </w:r>
          </w:p>
          <w:p w:rsidR="00F912A5" w:rsidRDefault="00F912A5" w:rsidP="00F912A5">
            <w:pPr>
              <w:spacing w:line="240" w:lineRule="auto"/>
              <w:ind w:firstLine="0"/>
            </w:pPr>
            <w:r w:rsidRPr="00F912A5">
              <w:rPr>
                <w:b/>
              </w:rPr>
              <w:t>Малахов Иван Олегович</w:t>
            </w:r>
            <w:r>
              <w:t>, магистрант 1 курса, группа 15М</w:t>
            </w:r>
          </w:p>
          <w:p w:rsidR="00F912A5" w:rsidRDefault="00F912A5" w:rsidP="00F912A5">
            <w:pPr>
              <w:spacing w:line="240" w:lineRule="auto"/>
              <w:ind w:firstLine="0"/>
              <w:rPr>
                <w:i/>
                <w:iCs/>
                <w:szCs w:val="28"/>
              </w:rPr>
            </w:pPr>
            <w:r w:rsidRPr="00F674F7">
              <w:rPr>
                <w:i/>
              </w:rPr>
              <w:t>Научный руково</w:t>
            </w:r>
            <w:r>
              <w:rPr>
                <w:i/>
              </w:rPr>
              <w:t>дитель: к.э.н., доцент Бойко О.</w:t>
            </w:r>
            <w:r w:rsidRPr="00F674F7">
              <w:rPr>
                <w:i/>
              </w:rPr>
              <w:t>Г.</w:t>
            </w:r>
          </w:p>
        </w:tc>
      </w:tr>
      <w:tr w:rsidR="00F96B51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F96B51" w:rsidRPr="00907A33" w:rsidRDefault="00F96B51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F96B51" w:rsidRDefault="00F96B51" w:rsidP="00F96B51">
            <w:pPr>
              <w:spacing w:line="240" w:lineRule="auto"/>
              <w:ind w:firstLine="0"/>
            </w:pPr>
            <w:r>
              <w:t>ОЦЕНКА И СТРАХОВАНИЕ РИСКОВ ХОЗЯЙСТВУЮЩИХ СУБЪЕКТОВ В СФЕРЕ ТОРГОВЛИ</w:t>
            </w:r>
            <w:r w:rsidRPr="000E16B7">
              <w:t xml:space="preserve"> </w:t>
            </w:r>
          </w:p>
          <w:p w:rsidR="00F96B51" w:rsidRDefault="00F96B51" w:rsidP="00F96B51">
            <w:pPr>
              <w:spacing w:line="240" w:lineRule="auto"/>
              <w:ind w:firstLine="0"/>
            </w:pPr>
            <w:proofErr w:type="spellStart"/>
            <w:r>
              <w:rPr>
                <w:b/>
              </w:rPr>
              <w:t>Перебякин</w:t>
            </w:r>
            <w:proofErr w:type="spellEnd"/>
            <w:r>
              <w:rPr>
                <w:b/>
              </w:rPr>
              <w:t xml:space="preserve"> Виктор Павлович</w:t>
            </w:r>
            <w:r>
              <w:t>, магистрант 1 курса, группа 15М</w:t>
            </w:r>
          </w:p>
          <w:p w:rsidR="00F96B51" w:rsidRPr="000E16B7" w:rsidRDefault="00F96B51" w:rsidP="00F96B51">
            <w:pPr>
              <w:spacing w:line="240" w:lineRule="auto"/>
              <w:ind w:firstLine="0"/>
            </w:pPr>
            <w:r w:rsidRPr="00F674F7">
              <w:rPr>
                <w:i/>
              </w:rPr>
              <w:t>Научный руково</w:t>
            </w:r>
            <w:r>
              <w:rPr>
                <w:i/>
              </w:rPr>
              <w:t>дитель: к.э.н., доцент Бойко О.</w:t>
            </w:r>
            <w:r w:rsidRPr="00F674F7">
              <w:rPr>
                <w:i/>
              </w:rPr>
              <w:t>Г.</w:t>
            </w:r>
          </w:p>
        </w:tc>
      </w:tr>
      <w:tr w:rsidR="007861E0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7861E0" w:rsidRPr="00907A33" w:rsidRDefault="007861E0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7861E0" w:rsidRDefault="007861E0" w:rsidP="00F96B51">
            <w:pPr>
              <w:spacing w:line="240" w:lineRule="auto"/>
              <w:ind w:firstLine="0"/>
            </w:pPr>
            <w:r>
              <w:t>ЖИЛИЩНОЕ СТРОИТЕЛЬСТВО В ТВЕРСКОЙ ОБЛАСТИ В СОВРЕМЕННОЙ ЭКОНОМИЧЕСКОЙ СИТУАЦИИ: ПРОБЛЕМЫ И ПЕРСПЕКТИВЫ РАЗВИТИЯ</w:t>
            </w:r>
          </w:p>
          <w:p w:rsidR="007861E0" w:rsidRDefault="007861E0" w:rsidP="007861E0">
            <w:pPr>
              <w:spacing w:line="240" w:lineRule="auto"/>
              <w:ind w:firstLine="0"/>
            </w:pPr>
            <w:r>
              <w:rPr>
                <w:b/>
              </w:rPr>
              <w:t xml:space="preserve">Ким Яна </w:t>
            </w:r>
            <w:proofErr w:type="spellStart"/>
            <w:r>
              <w:rPr>
                <w:b/>
              </w:rPr>
              <w:t>Еновна</w:t>
            </w:r>
            <w:proofErr w:type="spellEnd"/>
            <w:r>
              <w:t>, магистрант 1 курса, группа 15М</w:t>
            </w:r>
          </w:p>
          <w:p w:rsidR="007861E0" w:rsidRDefault="007861E0" w:rsidP="007861E0">
            <w:pPr>
              <w:spacing w:line="240" w:lineRule="auto"/>
              <w:ind w:firstLine="0"/>
            </w:pPr>
            <w:r w:rsidRPr="00E45D05">
              <w:rPr>
                <w:i/>
              </w:rPr>
              <w:t>Научный руководитель: к. э. н., доцент Романюк А.В.</w:t>
            </w:r>
          </w:p>
        </w:tc>
      </w:tr>
      <w:tr w:rsidR="00AE1271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AE1271" w:rsidRPr="00907A33" w:rsidRDefault="00AE1271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AE1271" w:rsidRDefault="00AE1271" w:rsidP="00AE1271">
            <w:pPr>
              <w:spacing w:line="240" w:lineRule="auto"/>
              <w:ind w:firstLine="0"/>
              <w:rPr>
                <w:b/>
              </w:rPr>
            </w:pPr>
            <w:r>
              <w:t>ОЦЕНКА СОСТОЯНИЯ И ПЕРСПЕКТИВЫ РАЗВИТИЯ МАШИНОСТРОЕНИЯ В РОССИИ</w:t>
            </w:r>
            <w:r w:rsidRPr="00B60D6D">
              <w:rPr>
                <w:b/>
              </w:rPr>
              <w:t xml:space="preserve"> </w:t>
            </w:r>
          </w:p>
          <w:p w:rsidR="00AE1271" w:rsidRDefault="00AE1271" w:rsidP="00AE1271">
            <w:pPr>
              <w:spacing w:line="240" w:lineRule="auto"/>
              <w:ind w:firstLine="0"/>
            </w:pPr>
            <w:r w:rsidRPr="00B60D6D">
              <w:rPr>
                <w:b/>
              </w:rPr>
              <w:t>Иванова Анастасия Антоновна</w:t>
            </w:r>
            <w:r>
              <w:t xml:space="preserve">, магистрант </w:t>
            </w:r>
            <w:r>
              <w:t>2</w:t>
            </w:r>
            <w:r>
              <w:t xml:space="preserve"> курса, группа </w:t>
            </w:r>
            <w:r>
              <w:t>2</w:t>
            </w:r>
            <w:bookmarkStart w:id="0" w:name="_GoBack"/>
            <w:bookmarkEnd w:id="0"/>
            <w:r>
              <w:t>5М</w:t>
            </w:r>
          </w:p>
          <w:p w:rsidR="00AE1271" w:rsidRDefault="00AE1271" w:rsidP="00AE1271">
            <w:pPr>
              <w:spacing w:line="240" w:lineRule="auto"/>
              <w:ind w:firstLine="0"/>
            </w:pPr>
            <w:r w:rsidRPr="00F674F7">
              <w:rPr>
                <w:i/>
              </w:rPr>
              <w:t>Научный руково</w:t>
            </w:r>
            <w:r>
              <w:rPr>
                <w:i/>
              </w:rPr>
              <w:t>дитель: к.э.н., доцент Бойко О.</w:t>
            </w:r>
            <w:r w:rsidRPr="00F674F7">
              <w:rPr>
                <w:i/>
              </w:rPr>
              <w:t>Г</w:t>
            </w:r>
          </w:p>
        </w:tc>
      </w:tr>
    </w:tbl>
    <w:p w:rsidR="00D05568" w:rsidRDefault="00D05568">
      <w:pPr>
        <w:rPr>
          <w:rFonts w:eastAsia="Times New Roman" w:cs="Times New Roman"/>
          <w:sz w:val="24"/>
          <w:szCs w:val="24"/>
          <w:lang w:eastAsia="ru-RU"/>
        </w:rPr>
      </w:pPr>
    </w:p>
    <w:sectPr w:rsidR="00D05568" w:rsidSect="00577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17726"/>
    <w:multiLevelType w:val="hybridMultilevel"/>
    <w:tmpl w:val="AAF63D4A"/>
    <w:lvl w:ilvl="0" w:tplc="32F42E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946B4A"/>
    <w:multiLevelType w:val="hybridMultilevel"/>
    <w:tmpl w:val="8C9EFF4E"/>
    <w:lvl w:ilvl="0" w:tplc="D80A78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A5"/>
    <w:rsid w:val="0003127F"/>
    <w:rsid w:val="000427C9"/>
    <w:rsid w:val="000428C7"/>
    <w:rsid w:val="0005543A"/>
    <w:rsid w:val="00064FC4"/>
    <w:rsid w:val="00065538"/>
    <w:rsid w:val="000A4D32"/>
    <w:rsid w:val="000C05F5"/>
    <w:rsid w:val="000C3333"/>
    <w:rsid w:val="000C412F"/>
    <w:rsid w:val="000D7F6B"/>
    <w:rsid w:val="0010436B"/>
    <w:rsid w:val="001205E0"/>
    <w:rsid w:val="001214AD"/>
    <w:rsid w:val="0013368A"/>
    <w:rsid w:val="001631F3"/>
    <w:rsid w:val="00167F38"/>
    <w:rsid w:val="00175BC4"/>
    <w:rsid w:val="00181A33"/>
    <w:rsid w:val="00184FA5"/>
    <w:rsid w:val="00185E82"/>
    <w:rsid w:val="00190A3F"/>
    <w:rsid w:val="00192CA6"/>
    <w:rsid w:val="001D51A8"/>
    <w:rsid w:val="001E3988"/>
    <w:rsid w:val="002210A9"/>
    <w:rsid w:val="00230C03"/>
    <w:rsid w:val="002448F0"/>
    <w:rsid w:val="00257016"/>
    <w:rsid w:val="0026094D"/>
    <w:rsid w:val="00265292"/>
    <w:rsid w:val="00282B4D"/>
    <w:rsid w:val="00290D73"/>
    <w:rsid w:val="00293AFE"/>
    <w:rsid w:val="002979D6"/>
    <w:rsid w:val="002C68FC"/>
    <w:rsid w:val="002D09C9"/>
    <w:rsid w:val="002D7431"/>
    <w:rsid w:val="002D7683"/>
    <w:rsid w:val="0033122E"/>
    <w:rsid w:val="003347E9"/>
    <w:rsid w:val="003508DE"/>
    <w:rsid w:val="00352A2E"/>
    <w:rsid w:val="00366527"/>
    <w:rsid w:val="00380A63"/>
    <w:rsid w:val="003906C9"/>
    <w:rsid w:val="003B14C6"/>
    <w:rsid w:val="003B28EE"/>
    <w:rsid w:val="003D5207"/>
    <w:rsid w:val="00422BA1"/>
    <w:rsid w:val="00424B89"/>
    <w:rsid w:val="00430302"/>
    <w:rsid w:val="00470B19"/>
    <w:rsid w:val="004844D3"/>
    <w:rsid w:val="00486ED4"/>
    <w:rsid w:val="004874F2"/>
    <w:rsid w:val="004A1175"/>
    <w:rsid w:val="004A6471"/>
    <w:rsid w:val="004A768D"/>
    <w:rsid w:val="004E45C4"/>
    <w:rsid w:val="004E5710"/>
    <w:rsid w:val="004F0EC6"/>
    <w:rsid w:val="004F315C"/>
    <w:rsid w:val="005037F9"/>
    <w:rsid w:val="00503DD6"/>
    <w:rsid w:val="005513D9"/>
    <w:rsid w:val="00561019"/>
    <w:rsid w:val="005628D3"/>
    <w:rsid w:val="005774B2"/>
    <w:rsid w:val="005807A5"/>
    <w:rsid w:val="00584A6D"/>
    <w:rsid w:val="005C0CED"/>
    <w:rsid w:val="005C0EFD"/>
    <w:rsid w:val="005C5FD9"/>
    <w:rsid w:val="005D4079"/>
    <w:rsid w:val="005D5248"/>
    <w:rsid w:val="005F0E69"/>
    <w:rsid w:val="006077B9"/>
    <w:rsid w:val="0061391E"/>
    <w:rsid w:val="00614825"/>
    <w:rsid w:val="00654308"/>
    <w:rsid w:val="00665FF8"/>
    <w:rsid w:val="00687226"/>
    <w:rsid w:val="006B09F1"/>
    <w:rsid w:val="006B47E7"/>
    <w:rsid w:val="006C017B"/>
    <w:rsid w:val="006E15E2"/>
    <w:rsid w:val="006F5AC7"/>
    <w:rsid w:val="007106FE"/>
    <w:rsid w:val="00746E2E"/>
    <w:rsid w:val="00752F10"/>
    <w:rsid w:val="007705F9"/>
    <w:rsid w:val="00773DA8"/>
    <w:rsid w:val="00780DD3"/>
    <w:rsid w:val="007861E0"/>
    <w:rsid w:val="007A4D28"/>
    <w:rsid w:val="007B4544"/>
    <w:rsid w:val="007D2C92"/>
    <w:rsid w:val="00807C6B"/>
    <w:rsid w:val="00812A87"/>
    <w:rsid w:val="00812CFB"/>
    <w:rsid w:val="00814D15"/>
    <w:rsid w:val="0082341E"/>
    <w:rsid w:val="00825BDE"/>
    <w:rsid w:val="00836677"/>
    <w:rsid w:val="00856169"/>
    <w:rsid w:val="00856648"/>
    <w:rsid w:val="00866E97"/>
    <w:rsid w:val="008850C8"/>
    <w:rsid w:val="008B6F18"/>
    <w:rsid w:val="008E4DBB"/>
    <w:rsid w:val="00900416"/>
    <w:rsid w:val="00920D96"/>
    <w:rsid w:val="00922B8A"/>
    <w:rsid w:val="009507EB"/>
    <w:rsid w:val="009519D4"/>
    <w:rsid w:val="0096784A"/>
    <w:rsid w:val="00984C3F"/>
    <w:rsid w:val="0099428F"/>
    <w:rsid w:val="009A18C2"/>
    <w:rsid w:val="009C06E3"/>
    <w:rsid w:val="009E4A53"/>
    <w:rsid w:val="009E6C9F"/>
    <w:rsid w:val="00A11171"/>
    <w:rsid w:val="00A14ED6"/>
    <w:rsid w:val="00A42EBA"/>
    <w:rsid w:val="00A6011F"/>
    <w:rsid w:val="00A73C28"/>
    <w:rsid w:val="00AA15EA"/>
    <w:rsid w:val="00AE1207"/>
    <w:rsid w:val="00AE1271"/>
    <w:rsid w:val="00AE2731"/>
    <w:rsid w:val="00AF57C2"/>
    <w:rsid w:val="00B06042"/>
    <w:rsid w:val="00B127DA"/>
    <w:rsid w:val="00B60D6D"/>
    <w:rsid w:val="00B62512"/>
    <w:rsid w:val="00B651AE"/>
    <w:rsid w:val="00B8355B"/>
    <w:rsid w:val="00BA1489"/>
    <w:rsid w:val="00BA6BCB"/>
    <w:rsid w:val="00BB0C9E"/>
    <w:rsid w:val="00BC1018"/>
    <w:rsid w:val="00BC4909"/>
    <w:rsid w:val="00BD0119"/>
    <w:rsid w:val="00BF0233"/>
    <w:rsid w:val="00C12FFD"/>
    <w:rsid w:val="00C44D38"/>
    <w:rsid w:val="00C50AED"/>
    <w:rsid w:val="00C70A27"/>
    <w:rsid w:val="00C84739"/>
    <w:rsid w:val="00C91263"/>
    <w:rsid w:val="00CA0A01"/>
    <w:rsid w:val="00CB21E3"/>
    <w:rsid w:val="00CB3902"/>
    <w:rsid w:val="00CE15E6"/>
    <w:rsid w:val="00CE38A7"/>
    <w:rsid w:val="00D05568"/>
    <w:rsid w:val="00D24BA0"/>
    <w:rsid w:val="00D328BF"/>
    <w:rsid w:val="00D40E10"/>
    <w:rsid w:val="00D42FFE"/>
    <w:rsid w:val="00D45A71"/>
    <w:rsid w:val="00D533ED"/>
    <w:rsid w:val="00D605D7"/>
    <w:rsid w:val="00D73160"/>
    <w:rsid w:val="00D77F9C"/>
    <w:rsid w:val="00DA52ED"/>
    <w:rsid w:val="00DB070F"/>
    <w:rsid w:val="00E331FD"/>
    <w:rsid w:val="00E41A7A"/>
    <w:rsid w:val="00E45D05"/>
    <w:rsid w:val="00E51ED5"/>
    <w:rsid w:val="00E575E2"/>
    <w:rsid w:val="00E60706"/>
    <w:rsid w:val="00E67D69"/>
    <w:rsid w:val="00E818D5"/>
    <w:rsid w:val="00EA36E6"/>
    <w:rsid w:val="00EB4680"/>
    <w:rsid w:val="00ED56DE"/>
    <w:rsid w:val="00F06C52"/>
    <w:rsid w:val="00F31431"/>
    <w:rsid w:val="00F3294E"/>
    <w:rsid w:val="00F36564"/>
    <w:rsid w:val="00F674F7"/>
    <w:rsid w:val="00F75F86"/>
    <w:rsid w:val="00F903C9"/>
    <w:rsid w:val="00F912A5"/>
    <w:rsid w:val="00F96B51"/>
    <w:rsid w:val="00FB2A69"/>
    <w:rsid w:val="00FB5034"/>
    <w:rsid w:val="00FC3E17"/>
    <w:rsid w:val="00FD5739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5147-37F9-409C-B116-9C7AE08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2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0436B"/>
    <w:pPr>
      <w:keepNext/>
      <w:spacing w:line="240" w:lineRule="auto"/>
      <w:ind w:firstLine="0"/>
      <w:jc w:val="left"/>
      <w:outlineLvl w:val="1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qFormat/>
    <w:rsid w:val="005774B2"/>
    <w:pPr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D533E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D5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E1207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6">
    <w:name w:val="Абзац списка Знак"/>
    <w:link w:val="a5"/>
    <w:uiPriority w:val="34"/>
    <w:locked/>
    <w:rsid w:val="00AE1207"/>
  </w:style>
  <w:style w:type="table" w:styleId="a7">
    <w:name w:val="Table Grid"/>
    <w:basedOn w:val="a1"/>
    <w:rsid w:val="003B2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0436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8">
    <w:name w:val="Знак"/>
    <w:basedOn w:val="a"/>
    <w:rsid w:val="0010436B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14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ED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5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Романюк</dc:creator>
  <cp:keywords/>
  <dc:description/>
  <cp:lastModifiedBy>Александр Романюк</cp:lastModifiedBy>
  <cp:revision>156</cp:revision>
  <dcterms:created xsi:type="dcterms:W3CDTF">2018-03-04T12:41:00Z</dcterms:created>
  <dcterms:modified xsi:type="dcterms:W3CDTF">2020-03-05T06:06:00Z</dcterms:modified>
</cp:coreProperties>
</file>